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EDCF6" w14:textId="77777777" w:rsidR="005A21DB" w:rsidRDefault="005A21DB"/>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4"/>
        <w:gridCol w:w="2326"/>
        <w:gridCol w:w="2304"/>
        <w:gridCol w:w="22"/>
        <w:gridCol w:w="2371"/>
        <w:gridCol w:w="2275"/>
        <w:gridCol w:w="6"/>
        <w:gridCol w:w="2326"/>
      </w:tblGrid>
      <w:tr w:rsidR="005A21DB" w14:paraId="0895764F" w14:textId="77777777" w:rsidTr="00823E48">
        <w:tc>
          <w:tcPr>
            <w:tcW w:w="13954" w:type="dxa"/>
            <w:gridSpan w:val="8"/>
            <w:tcBorders>
              <w:top w:val="single" w:sz="7" w:space="0" w:color="CCCCCC"/>
              <w:left w:val="single" w:sz="7" w:space="0" w:color="CCCCCC"/>
              <w:bottom w:val="single" w:sz="7" w:space="0" w:color="000000"/>
              <w:right w:val="single" w:sz="7" w:space="0" w:color="CCCCCC"/>
            </w:tcBorders>
            <w:shd w:val="clear" w:color="auto" w:fill="CCCCCC"/>
            <w:tcMar>
              <w:top w:w="0" w:type="dxa"/>
              <w:left w:w="40" w:type="dxa"/>
              <w:bottom w:w="0" w:type="dxa"/>
              <w:right w:w="40" w:type="dxa"/>
            </w:tcMar>
            <w:vAlign w:val="bottom"/>
          </w:tcPr>
          <w:p w14:paraId="759FA54D" w14:textId="77777777" w:rsidR="005A21DB" w:rsidRDefault="00D413E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5A21DB" w14:paraId="71974214" w14:textId="77777777" w:rsidTr="00823E48">
        <w:tc>
          <w:tcPr>
            <w:tcW w:w="2324"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68E86793"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Наименование организации образования (детский сад /мини-центр/ предшкольный класс)</w:t>
            </w:r>
          </w:p>
        </w:tc>
        <w:tc>
          <w:tcPr>
            <w:tcW w:w="11630" w:type="dxa"/>
            <w:gridSpan w:val="7"/>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0502C047" w14:textId="77777777" w:rsidR="008C5EA7" w:rsidRDefault="00484EF8" w:rsidP="008C5EA7">
            <w:pPr>
              <w:jc w:val="center"/>
              <w:rPr>
                <w:rFonts w:ascii="Times New Roman" w:eastAsia="Times New Roman" w:hAnsi="Times New Roman" w:cs="Times New Roman"/>
                <w:b/>
                <w:bCs/>
                <w:sz w:val="24"/>
                <w:szCs w:val="24"/>
                <w:lang w:val="kk-KZ"/>
              </w:rPr>
            </w:pPr>
            <w:r w:rsidRPr="008C5EA7">
              <w:rPr>
                <w:rFonts w:ascii="Times New Roman" w:eastAsia="Times New Roman" w:hAnsi="Times New Roman" w:cs="Times New Roman"/>
                <w:b/>
                <w:bCs/>
                <w:sz w:val="24"/>
                <w:szCs w:val="24"/>
                <w:lang w:val="ru-RU"/>
              </w:rPr>
              <w:t>Детский са</w:t>
            </w:r>
            <w:r w:rsidR="008C5EA7" w:rsidRPr="008C5EA7">
              <w:rPr>
                <w:rFonts w:ascii="Times New Roman" w:eastAsia="Times New Roman" w:hAnsi="Times New Roman" w:cs="Times New Roman"/>
                <w:b/>
                <w:bCs/>
                <w:sz w:val="24"/>
                <w:szCs w:val="24"/>
                <w:lang w:val="ru-RU"/>
              </w:rPr>
              <w:t>д</w:t>
            </w:r>
            <w:r w:rsidR="008C5EA7">
              <w:rPr>
                <w:rFonts w:ascii="Times New Roman" w:eastAsia="Times New Roman" w:hAnsi="Times New Roman" w:cs="Times New Roman"/>
                <w:sz w:val="24"/>
                <w:szCs w:val="24"/>
                <w:lang w:val="ru-RU"/>
              </w:rPr>
              <w:t xml:space="preserve"> </w:t>
            </w:r>
            <w:r w:rsidR="008C5EA7" w:rsidRPr="00902B4E">
              <w:rPr>
                <w:rFonts w:ascii="Times New Roman" w:eastAsia="Times New Roman" w:hAnsi="Times New Roman" w:cs="Times New Roman"/>
                <w:b/>
                <w:bCs/>
                <w:sz w:val="24"/>
                <w:szCs w:val="24"/>
                <w:lang w:val="kk-KZ"/>
              </w:rPr>
              <w:t>«Симба-</w:t>
            </w:r>
            <w:r w:rsidR="008C5EA7" w:rsidRPr="00902B4E">
              <w:rPr>
                <w:rFonts w:ascii="Times New Roman" w:eastAsia="Times New Roman" w:hAnsi="Times New Roman" w:cs="Times New Roman"/>
                <w:b/>
                <w:bCs/>
                <w:sz w:val="24"/>
                <w:szCs w:val="24"/>
                <w:lang w:val="en-US"/>
              </w:rPr>
              <w:t>kids</w:t>
            </w:r>
            <w:r w:rsidR="008C5EA7" w:rsidRPr="00902B4E">
              <w:rPr>
                <w:rFonts w:ascii="Times New Roman" w:eastAsia="Times New Roman" w:hAnsi="Times New Roman" w:cs="Times New Roman"/>
                <w:b/>
                <w:bCs/>
                <w:sz w:val="24"/>
                <w:szCs w:val="24"/>
                <w:lang w:val="kk-KZ"/>
              </w:rPr>
              <w:t>»</w:t>
            </w:r>
          </w:p>
          <w:p w14:paraId="36DA590E" w14:textId="55971864" w:rsidR="005A21DB" w:rsidRPr="00484EF8" w:rsidRDefault="005A21DB">
            <w:pPr>
              <w:widowControl w:val="0"/>
              <w:rPr>
                <w:rFonts w:ascii="Times New Roman" w:eastAsia="Times New Roman" w:hAnsi="Times New Roman" w:cs="Times New Roman"/>
                <w:sz w:val="24"/>
                <w:szCs w:val="24"/>
                <w:lang w:val="ru-RU"/>
              </w:rPr>
            </w:pPr>
          </w:p>
        </w:tc>
      </w:tr>
      <w:tr w:rsidR="005A21DB" w14:paraId="21695B6A" w14:textId="77777777" w:rsidTr="00823E48">
        <w:tc>
          <w:tcPr>
            <w:tcW w:w="2324"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52CEEADB"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30" w:type="dxa"/>
            <w:gridSpan w:val="7"/>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6714BB7B" w14:textId="77777777" w:rsidR="005A21DB" w:rsidRDefault="00D413E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Предшкольная группа</w:t>
            </w:r>
          </w:p>
        </w:tc>
      </w:tr>
      <w:tr w:rsidR="005A21DB" w14:paraId="67D81257" w14:textId="77777777" w:rsidTr="00823E48">
        <w:tc>
          <w:tcPr>
            <w:tcW w:w="2324"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61E4C367" w14:textId="77777777" w:rsidR="005A21DB" w:rsidRDefault="00D413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30" w:type="dxa"/>
            <w:gridSpan w:val="7"/>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202934B7" w14:textId="208FA1CD" w:rsidR="005A21DB" w:rsidRPr="008C5EA7" w:rsidRDefault="00484EF8" w:rsidP="008C5EA7">
            <w:pPr>
              <w:widowControl w:val="0"/>
              <w:jc w:val="center"/>
              <w:rPr>
                <w:rFonts w:ascii="Times New Roman" w:eastAsia="Times New Roman" w:hAnsi="Times New Roman" w:cs="Times New Roman"/>
                <w:b/>
                <w:bCs/>
                <w:sz w:val="24"/>
                <w:szCs w:val="24"/>
                <w:lang w:val="ru-RU"/>
              </w:rPr>
            </w:pPr>
            <w:r w:rsidRPr="008C5EA7">
              <w:rPr>
                <w:rFonts w:ascii="Times New Roman" w:eastAsia="Times New Roman" w:hAnsi="Times New Roman" w:cs="Times New Roman"/>
                <w:b/>
                <w:bCs/>
                <w:sz w:val="24"/>
                <w:szCs w:val="24"/>
                <w:lang w:val="ru-RU"/>
              </w:rPr>
              <w:t>«Планета</w:t>
            </w:r>
            <w:r w:rsidR="00D413ED" w:rsidRPr="008C5EA7">
              <w:rPr>
                <w:rFonts w:ascii="Times New Roman" w:eastAsia="Times New Roman" w:hAnsi="Times New Roman" w:cs="Times New Roman"/>
                <w:b/>
                <w:bCs/>
                <w:sz w:val="24"/>
                <w:szCs w:val="24"/>
                <w:lang w:val="ru-RU"/>
              </w:rPr>
              <w:t>»</w:t>
            </w:r>
          </w:p>
        </w:tc>
      </w:tr>
      <w:tr w:rsidR="005A21DB" w14:paraId="58A7DE51" w14:textId="77777777" w:rsidTr="00823E48">
        <w:tc>
          <w:tcPr>
            <w:tcW w:w="2324"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674486D8"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30" w:type="dxa"/>
            <w:gridSpan w:val="7"/>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4AF5F43E" w14:textId="77777777" w:rsidR="005A21DB" w:rsidRDefault="00484EF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дети </w:t>
            </w:r>
            <w:r>
              <w:rPr>
                <w:rFonts w:ascii="Times New Roman" w:eastAsia="Times New Roman" w:hAnsi="Times New Roman" w:cs="Times New Roman"/>
                <w:b/>
                <w:sz w:val="24"/>
                <w:szCs w:val="24"/>
                <w:lang w:val="ru-RU"/>
              </w:rPr>
              <w:t>5-</w:t>
            </w:r>
            <w:r>
              <w:rPr>
                <w:rFonts w:ascii="Times New Roman" w:eastAsia="Times New Roman" w:hAnsi="Times New Roman" w:cs="Times New Roman"/>
                <w:b/>
                <w:sz w:val="24"/>
                <w:szCs w:val="24"/>
              </w:rPr>
              <w:t>6</w:t>
            </w:r>
            <w:r w:rsidR="00D413ED">
              <w:rPr>
                <w:rFonts w:ascii="Times New Roman" w:eastAsia="Times New Roman" w:hAnsi="Times New Roman" w:cs="Times New Roman"/>
                <w:b/>
                <w:sz w:val="24"/>
                <w:szCs w:val="24"/>
              </w:rPr>
              <w:t xml:space="preserve"> лет</w:t>
            </w:r>
          </w:p>
        </w:tc>
      </w:tr>
      <w:tr w:rsidR="005A21DB" w14:paraId="6CFB98D3" w14:textId="77777777" w:rsidTr="00823E48">
        <w:tc>
          <w:tcPr>
            <w:tcW w:w="2324"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3B08A391" w14:textId="77777777" w:rsidR="005A21DB" w:rsidRDefault="00D413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30" w:type="dxa"/>
            <w:gridSpan w:val="7"/>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577B8DB" w14:textId="77777777" w:rsidR="005A21DB" w:rsidRPr="008C5EA7" w:rsidRDefault="00484EF8" w:rsidP="008C5EA7">
            <w:pPr>
              <w:widowControl w:val="0"/>
              <w:jc w:val="center"/>
              <w:rPr>
                <w:rFonts w:ascii="Times New Roman" w:eastAsia="Times New Roman" w:hAnsi="Times New Roman" w:cs="Times New Roman"/>
                <w:b/>
                <w:bCs/>
                <w:sz w:val="24"/>
                <w:szCs w:val="24"/>
                <w:lang w:val="ru-RU"/>
              </w:rPr>
            </w:pPr>
            <w:r w:rsidRPr="008C5EA7">
              <w:rPr>
                <w:rFonts w:ascii="Times New Roman" w:eastAsia="Times New Roman" w:hAnsi="Times New Roman" w:cs="Times New Roman"/>
                <w:b/>
                <w:bCs/>
                <w:sz w:val="24"/>
                <w:szCs w:val="24"/>
                <w:lang w:val="ru-RU"/>
              </w:rPr>
              <w:t>Горбова С.В.</w:t>
            </w:r>
          </w:p>
        </w:tc>
      </w:tr>
      <w:tr w:rsidR="005A21DB" w14:paraId="3A121696" w14:textId="77777777" w:rsidTr="00823E48">
        <w:tc>
          <w:tcPr>
            <w:tcW w:w="2324"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0B22CCBE" w14:textId="77777777" w:rsidR="005A21DB" w:rsidRDefault="005A21DB">
            <w:pPr>
              <w:widowControl w:val="0"/>
              <w:rPr>
                <w:rFonts w:ascii="Times New Roman" w:eastAsia="Times New Roman" w:hAnsi="Times New Roman" w:cs="Times New Roman"/>
                <w:sz w:val="24"/>
                <w:szCs w:val="24"/>
              </w:rPr>
            </w:pPr>
          </w:p>
        </w:tc>
        <w:tc>
          <w:tcPr>
            <w:tcW w:w="11630" w:type="dxa"/>
            <w:gridSpan w:val="7"/>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511552B0" w14:textId="60C9BCC5" w:rsidR="005A21DB" w:rsidRDefault="00484EF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w:t>
            </w:r>
            <w:r>
              <w:rPr>
                <w:rFonts w:ascii="Times New Roman" w:eastAsia="Times New Roman" w:hAnsi="Times New Roman" w:cs="Times New Roman"/>
                <w:b/>
                <w:sz w:val="24"/>
                <w:szCs w:val="24"/>
                <w:lang w:val="ru-RU"/>
              </w:rPr>
              <w:t>0</w:t>
            </w:r>
            <w:r w:rsidR="008073A0">
              <w:rPr>
                <w:rFonts w:ascii="Times New Roman" w:eastAsia="Times New Roman" w:hAnsi="Times New Roman" w:cs="Times New Roman"/>
                <w:b/>
                <w:sz w:val="24"/>
                <w:szCs w:val="24"/>
                <w:lang w:val="kk-KZ"/>
              </w:rPr>
              <w:t>.,11.,</w:t>
            </w:r>
            <w:r w:rsidR="00D413ED">
              <w:rPr>
                <w:rFonts w:ascii="Times New Roman" w:eastAsia="Times New Roman" w:hAnsi="Times New Roman" w:cs="Times New Roman"/>
                <w:b/>
                <w:sz w:val="24"/>
                <w:szCs w:val="24"/>
              </w:rPr>
              <w:t>1</w:t>
            </w:r>
            <w:r w:rsidR="008073A0">
              <w:rPr>
                <w:rFonts w:ascii="Times New Roman" w:eastAsia="Times New Roman" w:hAnsi="Times New Roman" w:cs="Times New Roman"/>
                <w:b/>
                <w:sz w:val="24"/>
                <w:szCs w:val="24"/>
                <w:lang w:val="kk-KZ"/>
              </w:rPr>
              <w:t>2</w:t>
            </w:r>
            <w:r w:rsidR="00D413ED">
              <w:rPr>
                <w:rFonts w:ascii="Times New Roman" w:eastAsia="Times New Roman" w:hAnsi="Times New Roman" w:cs="Times New Roman"/>
                <w:b/>
                <w:sz w:val="24"/>
                <w:szCs w:val="24"/>
              </w:rPr>
              <w:t>.05.2022</w:t>
            </w:r>
          </w:p>
        </w:tc>
      </w:tr>
      <w:tr w:rsidR="005A21DB" w14:paraId="0773716F" w14:textId="77777777" w:rsidTr="00823E48">
        <w:tc>
          <w:tcPr>
            <w:tcW w:w="2324"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62F93A81"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0E4641AE" w14:textId="77777777" w:rsidR="005A21DB" w:rsidRDefault="00D413E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gridSpan w:val="2"/>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38526962" w14:textId="77777777" w:rsidR="005A21DB" w:rsidRDefault="00D413E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71"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14:paraId="4CA19EC8" w14:textId="77777777" w:rsidR="005A21DB" w:rsidRDefault="00D413E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281" w:type="dxa"/>
            <w:gridSpan w:val="2"/>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6F5531C0" w14:textId="77777777" w:rsidR="005A21DB" w:rsidRDefault="00D413E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32627D73" w14:textId="77777777" w:rsidR="005A21DB" w:rsidRDefault="00D413E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5A21DB" w14:paraId="23564746" w14:textId="77777777" w:rsidTr="00823E48">
        <w:tc>
          <w:tcPr>
            <w:tcW w:w="2324"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2D35BD4" w14:textId="77777777" w:rsidR="005A21DB" w:rsidRDefault="005A21DB">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E06666"/>
            <w:tcMar>
              <w:top w:w="0" w:type="dxa"/>
              <w:left w:w="40" w:type="dxa"/>
              <w:bottom w:w="0" w:type="dxa"/>
              <w:right w:w="40" w:type="dxa"/>
            </w:tcMar>
          </w:tcPr>
          <w:p w14:paraId="3176D02C" w14:textId="77777777" w:rsidR="005A21DB" w:rsidRDefault="005A21DB">
            <w:pPr>
              <w:widowControl w:val="0"/>
              <w:rPr>
                <w:rFonts w:ascii="Times New Roman" w:eastAsia="Times New Roman" w:hAnsi="Times New Roman" w:cs="Times New Roman"/>
                <w:sz w:val="24"/>
                <w:szCs w:val="24"/>
              </w:rPr>
            </w:pPr>
          </w:p>
        </w:tc>
        <w:tc>
          <w:tcPr>
            <w:tcW w:w="2326" w:type="dxa"/>
            <w:gridSpan w:val="2"/>
            <w:tcBorders>
              <w:top w:val="single" w:sz="7" w:space="0" w:color="CCCCCC"/>
              <w:left w:val="single" w:sz="7" w:space="0" w:color="CCCCCC"/>
              <w:bottom w:val="single" w:sz="7" w:space="0" w:color="000000"/>
              <w:right w:val="single" w:sz="7" w:space="0" w:color="000000"/>
            </w:tcBorders>
            <w:shd w:val="clear" w:color="auto" w:fill="E06666"/>
            <w:tcMar>
              <w:top w:w="0" w:type="dxa"/>
              <w:left w:w="40" w:type="dxa"/>
              <w:bottom w:w="0" w:type="dxa"/>
              <w:right w:w="40" w:type="dxa"/>
            </w:tcMar>
          </w:tcPr>
          <w:p w14:paraId="361D0113" w14:textId="77777777" w:rsidR="005A21DB" w:rsidRDefault="005A21DB">
            <w:pPr>
              <w:widowControl w:val="0"/>
              <w:rPr>
                <w:rFonts w:ascii="Times New Roman" w:eastAsia="Times New Roman" w:hAnsi="Times New Roman" w:cs="Times New Roman"/>
                <w:sz w:val="24"/>
                <w:szCs w:val="24"/>
              </w:rPr>
            </w:pPr>
          </w:p>
        </w:tc>
        <w:tc>
          <w:tcPr>
            <w:tcW w:w="2371"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14:paraId="11BF0E9F" w14:textId="77777777" w:rsidR="005A21DB" w:rsidRDefault="005A21DB">
            <w:pPr>
              <w:widowControl w:val="0"/>
              <w:rPr>
                <w:rFonts w:ascii="Times New Roman" w:eastAsia="Times New Roman" w:hAnsi="Times New Roman" w:cs="Times New Roman"/>
                <w:sz w:val="24"/>
                <w:szCs w:val="24"/>
              </w:rPr>
            </w:pPr>
          </w:p>
        </w:tc>
        <w:tc>
          <w:tcPr>
            <w:tcW w:w="2281" w:type="dxa"/>
            <w:gridSpan w:val="2"/>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69A09FA2" w14:textId="77777777" w:rsidR="005A21DB" w:rsidRDefault="005A21DB">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5218FAB1" w14:textId="77777777" w:rsidR="005A21DB" w:rsidRDefault="005A21DB">
            <w:pPr>
              <w:widowControl w:val="0"/>
              <w:rPr>
                <w:rFonts w:ascii="Times New Roman" w:eastAsia="Times New Roman" w:hAnsi="Times New Roman" w:cs="Times New Roman"/>
                <w:sz w:val="24"/>
                <w:szCs w:val="24"/>
              </w:rPr>
            </w:pPr>
          </w:p>
        </w:tc>
      </w:tr>
      <w:tr w:rsidR="005A21DB" w14:paraId="5EBFE2AC" w14:textId="77777777" w:rsidTr="00823E48">
        <w:tc>
          <w:tcPr>
            <w:tcW w:w="2324"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14:paraId="3FF8FC48"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DF3244E" w14:textId="77777777" w:rsidR="005A21DB" w:rsidRDefault="005A21DB">
            <w:pPr>
              <w:widowControl w:val="0"/>
              <w:rPr>
                <w:rFonts w:ascii="Times New Roman" w:eastAsia="Times New Roman" w:hAnsi="Times New Roman" w:cs="Times New Roman"/>
                <w:sz w:val="24"/>
                <w:szCs w:val="24"/>
              </w:rPr>
            </w:pPr>
          </w:p>
        </w:tc>
        <w:tc>
          <w:tcPr>
            <w:tcW w:w="2326"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3C4AF7D" w14:textId="77777777" w:rsidR="005A21DB" w:rsidRDefault="005A21DB">
            <w:pPr>
              <w:widowControl w:val="0"/>
              <w:rPr>
                <w:rFonts w:ascii="Times New Roman" w:eastAsia="Times New Roman" w:hAnsi="Times New Roman" w:cs="Times New Roman"/>
                <w:sz w:val="24"/>
                <w:szCs w:val="24"/>
              </w:rPr>
            </w:pPr>
          </w:p>
        </w:tc>
        <w:tc>
          <w:tcPr>
            <w:tcW w:w="2371"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B8CF826" w14:textId="77777777" w:rsidR="005A21DB" w:rsidRDefault="005A21DB">
            <w:pPr>
              <w:widowControl w:val="0"/>
              <w:rPr>
                <w:rFonts w:ascii="Times New Roman" w:eastAsia="Times New Roman" w:hAnsi="Times New Roman" w:cs="Times New Roman"/>
                <w:sz w:val="24"/>
                <w:szCs w:val="24"/>
              </w:rPr>
            </w:pPr>
          </w:p>
        </w:tc>
        <w:tc>
          <w:tcPr>
            <w:tcW w:w="2281"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A1883F3" w14:textId="77777777" w:rsidR="005A21DB" w:rsidRDefault="005A21DB">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98AD951" w14:textId="77777777" w:rsidR="005A21DB" w:rsidRDefault="005A21DB">
            <w:pPr>
              <w:widowControl w:val="0"/>
              <w:rPr>
                <w:rFonts w:ascii="Times New Roman" w:eastAsia="Times New Roman" w:hAnsi="Times New Roman" w:cs="Times New Roman"/>
                <w:sz w:val="24"/>
                <w:szCs w:val="24"/>
              </w:rPr>
            </w:pPr>
          </w:p>
        </w:tc>
      </w:tr>
      <w:tr w:rsidR="005A21DB" w14:paraId="3912E71E" w14:textId="77777777" w:rsidTr="00823E48">
        <w:tc>
          <w:tcPr>
            <w:tcW w:w="2324"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267D035"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30" w:type="dxa"/>
            <w:gridSpan w:val="7"/>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3AB2E0F"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внешнего вида детей; создание благоприятной среды для детей; консультация для родителей на тему "Развитие интереса детей к животным и птицам"; беседа; ответы на интересующие родителей вопросы.</w:t>
            </w:r>
          </w:p>
        </w:tc>
      </w:tr>
      <w:tr w:rsidR="005A21DB" w14:paraId="4EB7B4F5" w14:textId="77777777" w:rsidTr="00823E48">
        <w:tc>
          <w:tcPr>
            <w:tcW w:w="2324"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539496F"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30" w:type="dxa"/>
            <w:gridSpan w:val="7"/>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1C2F181"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Фотоколлаж "Чему я научился за один год". Рассказывать родителям об успехах своих детей; задавать вопросы по теме недели, беседовать.</w:t>
            </w:r>
          </w:p>
        </w:tc>
      </w:tr>
      <w:tr w:rsidR="005A21DB" w14:paraId="56CB5F20" w14:textId="77777777" w:rsidTr="00823E48">
        <w:tc>
          <w:tcPr>
            <w:tcW w:w="2324"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8A605B3"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w:t>
            </w:r>
            <w:r>
              <w:rPr>
                <w:rFonts w:ascii="Times New Roman" w:eastAsia="Times New Roman" w:hAnsi="Times New Roman" w:cs="Times New Roman"/>
                <w:sz w:val="24"/>
                <w:szCs w:val="24"/>
              </w:rPr>
              <w:lastRenderedPageBreak/>
              <w:t>настольные игры, изодеятельность, рассматривание книг, наблюдения, поручения, другое)</w:t>
            </w:r>
          </w:p>
          <w:p w14:paraId="1435970C" w14:textId="77777777" w:rsidR="005A21DB" w:rsidRDefault="005A21DB">
            <w:pPr>
              <w:widowControl w:val="0"/>
              <w:rPr>
                <w:rFonts w:ascii="Times New Roman" w:eastAsia="Times New Roman" w:hAnsi="Times New Roman" w:cs="Times New Roman"/>
                <w:sz w:val="24"/>
                <w:szCs w:val="24"/>
              </w:rPr>
            </w:pPr>
          </w:p>
        </w:tc>
        <w:tc>
          <w:tcPr>
            <w:tcW w:w="11630" w:type="dxa"/>
            <w:gridSpan w:val="7"/>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6F053F1"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Дежурство. </w:t>
            </w:r>
            <w:r>
              <w:rPr>
                <w:rFonts w:ascii="Times New Roman" w:eastAsia="Times New Roman" w:hAnsi="Times New Roman" w:cs="Times New Roman"/>
                <w:sz w:val="24"/>
                <w:szCs w:val="24"/>
              </w:rPr>
              <w:t>Цель: продолжать развивать чувство ответственности за порученное дело, умения следить за своей очередностью, распределять обязанности, приходить на помощь, закреплять навыки самоорганизации, самопроверки, взаимопроверки.</w:t>
            </w:r>
          </w:p>
          <w:p w14:paraId="2CD12150"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Способствовать распределению дежурных: по уголку природы, по столовой, в библиотеке, по игровому </w:t>
            </w:r>
            <w:r>
              <w:rPr>
                <w:rFonts w:ascii="Times New Roman" w:eastAsia="Times New Roman" w:hAnsi="Times New Roman" w:cs="Times New Roman"/>
                <w:sz w:val="24"/>
                <w:szCs w:val="24"/>
              </w:rPr>
              <w:lastRenderedPageBreak/>
              <w:t>оборудованию, по уголкам развития (одна пара по всем обязанностям или несколько пар раздельно).</w:t>
            </w:r>
          </w:p>
          <w:p w14:paraId="6DF7CEF4"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инструкции по дежурству, умение следить за сменой фишек в уголке, расположением инструментария, опрятностью формы.</w:t>
            </w:r>
          </w:p>
        </w:tc>
      </w:tr>
      <w:tr w:rsidR="005A21DB" w14:paraId="5A2173C6" w14:textId="77777777" w:rsidTr="00823E48">
        <w:tc>
          <w:tcPr>
            <w:tcW w:w="2324"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530D2B76" w14:textId="77777777" w:rsidR="005A21DB" w:rsidRDefault="005A21DB">
            <w:pPr>
              <w:widowControl w:val="0"/>
              <w:pBdr>
                <w:top w:val="nil"/>
                <w:left w:val="nil"/>
                <w:bottom w:val="nil"/>
                <w:right w:val="nil"/>
                <w:between w:val="nil"/>
              </w:pBdr>
              <w:spacing w:line="240" w:lineRule="auto"/>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B4929BB" w14:textId="77777777" w:rsidR="005A21DB" w:rsidRDefault="005A21DB">
            <w:pPr>
              <w:widowControl w:val="0"/>
              <w:rPr>
                <w:rFonts w:ascii="Times New Roman" w:eastAsia="Times New Roman" w:hAnsi="Times New Roman" w:cs="Times New Roman"/>
                <w:sz w:val="24"/>
                <w:szCs w:val="24"/>
              </w:rPr>
            </w:pPr>
          </w:p>
        </w:tc>
        <w:tc>
          <w:tcPr>
            <w:tcW w:w="2326"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0D2B8F0" w14:textId="77777777" w:rsidR="005A21DB" w:rsidRDefault="005A21DB">
            <w:pPr>
              <w:widowControl w:val="0"/>
              <w:rPr>
                <w:rFonts w:ascii="Times New Roman" w:eastAsia="Times New Roman" w:hAnsi="Times New Roman" w:cs="Times New Roman"/>
                <w:sz w:val="24"/>
                <w:szCs w:val="24"/>
              </w:rPr>
            </w:pPr>
          </w:p>
        </w:tc>
        <w:tc>
          <w:tcPr>
            <w:tcW w:w="2371"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F0D8609"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"Дежурство по столовой".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34DBDF9D"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самостоятельно и добросовестно выполнять дежурные обязанности. Тщательно вымыть руки, одеть одежду дежурного, правильно накрыть стол. Чистка посуды после еды. Развитие трудовых навыков, умение видеть беспорядок в сервировке стола. Воспитывать желание трудиться на общее благо.</w:t>
            </w:r>
          </w:p>
        </w:tc>
        <w:tc>
          <w:tcPr>
            <w:tcW w:w="2281"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21E4EEE"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"Порядок в шкафу раздевалки" (совместно с помощником воспитателя).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0FC6EE32"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соблюдать порядок в индивидуальных шкафах для одежды: освобождать шкаф от одежды и обуви, протирать полки влажной тряпкой и аккуратно складывать одежду на место. Трудолюбие, умение видеть дисциплину. </w:t>
            </w:r>
            <w:r>
              <w:rPr>
                <w:rFonts w:ascii="Times New Roman" w:eastAsia="Times New Roman" w:hAnsi="Times New Roman" w:cs="Times New Roman"/>
                <w:sz w:val="24"/>
                <w:szCs w:val="24"/>
              </w:rPr>
              <w:lastRenderedPageBreak/>
              <w:t>Обучение дружному труду в коллективе.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DACBB6B"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"Замена грязных полотенец".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469EEE1C"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поддерживать устойчивый интерес к труду, стремление к аккуратному выполнению задания. Способствовать развитию самоконтроля в умении вешать полотенце в прикрепленную в списке ячейку, отмечать степень загрязненности. Развивать желание трудиться, помогать взрослым.</w:t>
            </w:r>
          </w:p>
        </w:tc>
      </w:tr>
      <w:tr w:rsidR="005A21DB" w14:paraId="71F9F651" w14:textId="77777777" w:rsidTr="00823E48">
        <w:tc>
          <w:tcPr>
            <w:tcW w:w="2324"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50635755" w14:textId="77777777" w:rsidR="005A21DB" w:rsidRDefault="005A21DB">
            <w:pPr>
              <w:widowControl w:val="0"/>
              <w:pBdr>
                <w:top w:val="nil"/>
                <w:left w:val="nil"/>
                <w:bottom w:val="nil"/>
                <w:right w:val="nil"/>
                <w:between w:val="nil"/>
              </w:pBdr>
              <w:spacing w:line="240" w:lineRule="auto"/>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E1A4102" w14:textId="77777777" w:rsidR="005A21DB" w:rsidRDefault="005A21DB">
            <w:pPr>
              <w:widowControl w:val="0"/>
              <w:rPr>
                <w:rFonts w:ascii="Times New Roman" w:eastAsia="Times New Roman" w:hAnsi="Times New Roman" w:cs="Times New Roman"/>
                <w:sz w:val="24"/>
                <w:szCs w:val="24"/>
              </w:rPr>
            </w:pPr>
          </w:p>
        </w:tc>
        <w:tc>
          <w:tcPr>
            <w:tcW w:w="2326"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03C9723" w14:textId="77777777" w:rsidR="005A21DB" w:rsidRDefault="005A21DB">
            <w:pPr>
              <w:widowControl w:val="0"/>
              <w:rPr>
                <w:rFonts w:ascii="Times New Roman" w:eastAsia="Times New Roman" w:hAnsi="Times New Roman" w:cs="Times New Roman"/>
                <w:sz w:val="24"/>
                <w:szCs w:val="24"/>
              </w:rPr>
            </w:pPr>
          </w:p>
        </w:tc>
        <w:tc>
          <w:tcPr>
            <w:tcW w:w="2371"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F7ED00A"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Настольная игра "Лото".</w:t>
            </w:r>
            <w:r>
              <w:rPr>
                <w:rFonts w:ascii="Times New Roman" w:eastAsia="Times New Roman" w:hAnsi="Times New Roman" w:cs="Times New Roman"/>
                <w:i/>
                <w:sz w:val="24"/>
                <w:szCs w:val="24"/>
              </w:rPr>
              <w:t xml:space="preserve"> (ознакомление с окружающим миром, конструирование, развитие речи)</w:t>
            </w:r>
          </w:p>
          <w:p w14:paraId="4EFFDD8F"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развитие внимания детей. Учить группировать предметы. Прививать наблюдательность. Каждый ребенок группирует фотографии одежды членов семьи, рассказывает, чья это одежда и перечисляет названия каждой одежды.</w:t>
            </w:r>
          </w:p>
          <w:p w14:paraId="48E38D31" w14:textId="77777777" w:rsidR="005A21DB" w:rsidRPr="00484EF8" w:rsidRDefault="00484EF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p w14:paraId="5CAC6D43" w14:textId="77777777" w:rsidR="005A21DB" w:rsidRPr="00484EF8" w:rsidRDefault="00484EF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p w14:paraId="5DE882B9" w14:textId="77777777" w:rsidR="005A21DB" w:rsidRPr="00D10787" w:rsidRDefault="00D10787">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w:t>
            </w:r>
          </w:p>
        </w:tc>
        <w:tc>
          <w:tcPr>
            <w:tcW w:w="2281"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BEBD5D0"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"Природа и человек". </w:t>
            </w:r>
            <w:r>
              <w:rPr>
                <w:rFonts w:ascii="Times New Roman" w:eastAsia="Times New Roman" w:hAnsi="Times New Roman" w:cs="Times New Roman"/>
                <w:i/>
                <w:sz w:val="24"/>
                <w:szCs w:val="24"/>
              </w:rPr>
              <w:t>(ознакомление с окружающим миром, развитие речи)</w:t>
            </w:r>
          </w:p>
          <w:p w14:paraId="617667E6" w14:textId="77777777" w:rsidR="005A21DB" w:rsidRPr="006C5BC9"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систематизировать знания детей о том, что создано человеком, а что дает человеку природа.</w:t>
            </w:r>
          </w:p>
          <w:p w14:paraId="167CCC82" w14:textId="77777777" w:rsidR="005A21DB" w:rsidRPr="00484EF8" w:rsidRDefault="00484EF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p w14:paraId="4CBE448F" w14:textId="77777777" w:rsidR="005A21DB" w:rsidRDefault="002F6C8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kk-KZ"/>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A58F7AB" w14:textId="77777777" w:rsidR="005A21DB" w:rsidRPr="00484EF8" w:rsidRDefault="00484EF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r w:rsidR="00D413ED">
              <w:rPr>
                <w:rFonts w:ascii="Times New Roman" w:eastAsia="Times New Roman" w:hAnsi="Times New Roman" w:cs="Times New Roman"/>
                <w:b/>
                <w:sz w:val="24"/>
                <w:szCs w:val="24"/>
              </w:rPr>
              <w:t xml:space="preserve">Пальчиковое упражнение "Перелетные птицы". </w:t>
            </w:r>
            <w:r w:rsidR="00D413ED">
              <w:rPr>
                <w:rFonts w:ascii="Times New Roman" w:eastAsia="Times New Roman" w:hAnsi="Times New Roman" w:cs="Times New Roman"/>
                <w:i/>
                <w:sz w:val="24"/>
                <w:szCs w:val="24"/>
              </w:rPr>
              <w:t>(физическое развитие, ознакомление с окружающим миром)</w:t>
            </w:r>
          </w:p>
          <w:p w14:paraId="02222D2C"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Перелетные птицы</w:t>
            </w:r>
          </w:p>
          <w:p w14:paraId="742BA07C" w14:textId="77777777" w:rsidR="005A21DB" w:rsidRPr="00484EF8" w:rsidRDefault="00D413ED" w:rsidP="00484EF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Тили-тели, тили-тели </w:t>
            </w:r>
            <w:r w:rsidR="00484EF8">
              <w:rPr>
                <w:rFonts w:ascii="Times New Roman" w:eastAsia="Times New Roman" w:hAnsi="Times New Roman" w:cs="Times New Roman"/>
                <w:sz w:val="24"/>
                <w:szCs w:val="24"/>
                <w:lang w:val="ru-RU"/>
              </w:rPr>
              <w:t xml:space="preserve"> </w:t>
            </w:r>
          </w:p>
          <w:p w14:paraId="48B8BB65" w14:textId="77777777" w:rsidR="005A21DB" w:rsidRPr="00E9329B" w:rsidRDefault="00E9329B">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w:t>
            </w:r>
          </w:p>
        </w:tc>
      </w:tr>
      <w:tr w:rsidR="005A21DB" w14:paraId="5F45CCA5" w14:textId="77777777" w:rsidTr="00823E48">
        <w:tc>
          <w:tcPr>
            <w:tcW w:w="2324"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D6B7F75"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Утренняя гимнастика</w:t>
            </w:r>
          </w:p>
        </w:tc>
        <w:tc>
          <w:tcPr>
            <w:tcW w:w="11630" w:type="dxa"/>
            <w:gridSpan w:val="7"/>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0057310"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Комплекс упражнений с упражнения с лентами </w:t>
            </w:r>
            <w:r>
              <w:rPr>
                <w:rFonts w:ascii="Times New Roman" w:eastAsia="Times New Roman" w:hAnsi="Times New Roman" w:cs="Times New Roman"/>
                <w:i/>
                <w:sz w:val="24"/>
                <w:szCs w:val="24"/>
              </w:rPr>
              <w:t>(музыка, физическая культура, соц-эмоц развитие, навыки самообслуживания)</w:t>
            </w:r>
          </w:p>
          <w:p w14:paraId="2C1BF233"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 ИП: стоя, ноги врозь, ленты в руках внизу; 1-4 - волнистые движения лентой, аккуратно поднимая ленту вверх; 5-6 - два круга в одну сторону лентами в прямых руках; 7-8- эти же упражнения в другую сторону; упражнение повторяется 5-6 раз.</w:t>
            </w:r>
          </w:p>
          <w:p w14:paraId="472749A5"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ноги врозь, ленты в вытянутых в стороны руках; 1- поворот туловища вправо, касание левой рукой правой; 2- ип; то же в левую сторону; упражнение повторяется по 4 раза в каждую сторону.</w:t>
            </w:r>
          </w:p>
          <w:p w14:paraId="494124D8"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ноги шире плеч, ленты в вытянутых руках: правая вверху, левая внизу; 1-3 - полное круговое вращение рук вперед; 4-ип; то же самое, 1-3- круговые вращения руками назад; упражнение повторяется по 4 раза в каждую сторону.</w:t>
            </w:r>
          </w:p>
          <w:p w14:paraId="632F4D81"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стоя, ноги на ширине плеч, ленты в согнутых руках на поясе; 1- выпад правой ноги вправо; 2-3 руки вперед, махи; 4- ип; тоже самое с выпадом левой ноги в левую сторону; упражнение повторяется по 4 раза в каждую сторону.</w:t>
            </w:r>
          </w:p>
          <w:p w14:paraId="28BD424E"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сидя, ноги широко расставлены, ленты в руках, в опоре за спиной; 1- поднять правую руку над головой, 2-3- наклон к носку левой ноги, пружинистые движения в наклоне ниже к ноге; 4- ип; тоже самое с наклоном левой руки к правой ноге; упражнение повторяется по 4 раза в каждую сторону.</w:t>
            </w:r>
          </w:p>
          <w:p w14:paraId="7FA56826"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сидя, ноги согнуты в коленях, вместе, стопы на полу, ленты в согнутых руках на поясе; 1-3- руки в стороны, приподнять ноги, вытянуть, держать под углом 45 градусов; 4-ип;</w:t>
            </w:r>
          </w:p>
          <w:p w14:paraId="07997464"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ИП: стоя, ноги вместе, ленты в поднятых вверх руках; прыжки на месте: 1- раскинуть ноги шире плеч, руки с лентами вверх; 2- ип; прыжки выполнить -8 раз; переход в ходьбу с высоким подниманием коленей; прыжки с маршем повторить 2-3 раза.</w:t>
            </w:r>
          </w:p>
          <w:p w14:paraId="2512DA1A"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8. Упражнение на дыхание.</w:t>
            </w:r>
          </w:p>
        </w:tc>
      </w:tr>
      <w:tr w:rsidR="005A21DB" w14:paraId="0C8B2833" w14:textId="77777777" w:rsidTr="00823E48">
        <w:tc>
          <w:tcPr>
            <w:tcW w:w="2324"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13C8AE6F"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30" w:type="dxa"/>
            <w:gridSpan w:val="7"/>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4D89FA9"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систему действий, входящих в процесс умывания: мытья рук, лица, способов отжимания, вытирание рук, полоскания рта после приема пищи; закреплять привычку не разбрызгивать воду, следить за чистотой рук, чистоты полотенец, приведения внешнего вида в порядок перед зеркалом.</w:t>
            </w:r>
          </w:p>
          <w:p w14:paraId="5571C6DF"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Совершенствовать умения пользоваться столовыми приборами, есть молча, тщательно пережевывая пищу.</w:t>
            </w:r>
          </w:p>
          <w:p w14:paraId="08E746DC"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"Много вкусностей на столах в столовой,</w:t>
            </w:r>
          </w:p>
          <w:p w14:paraId="2B962457"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Много блюд на наше здоровье:</w:t>
            </w:r>
          </w:p>
          <w:p w14:paraId="39FCDCD8"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Там каша, хлеб, напитки, бутерброды.</w:t>
            </w:r>
          </w:p>
          <w:p w14:paraId="34B12FFF"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Ешьте на здоровье!". (Д. Ахметова) </w:t>
            </w:r>
            <w:r>
              <w:rPr>
                <w:rFonts w:ascii="Times New Roman" w:eastAsia="Times New Roman" w:hAnsi="Times New Roman" w:cs="Times New Roman"/>
                <w:i/>
                <w:sz w:val="24"/>
                <w:szCs w:val="24"/>
              </w:rPr>
              <w:t>(кгн, соц-эмоц развитие, навыки самообслуживания)</w:t>
            </w:r>
          </w:p>
        </w:tc>
      </w:tr>
      <w:tr w:rsidR="005A21DB" w14:paraId="00748D44" w14:textId="77777777" w:rsidTr="00823E48">
        <w:tc>
          <w:tcPr>
            <w:tcW w:w="2324"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191E8D8"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организованной деятельности (ОД)</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59E88C6" w14:textId="77777777" w:rsidR="005A21DB" w:rsidRDefault="005A21DB">
            <w:pPr>
              <w:widowControl w:val="0"/>
              <w:rPr>
                <w:rFonts w:ascii="Times New Roman" w:eastAsia="Times New Roman" w:hAnsi="Times New Roman" w:cs="Times New Roman"/>
                <w:sz w:val="24"/>
                <w:szCs w:val="24"/>
              </w:rPr>
            </w:pPr>
          </w:p>
        </w:tc>
        <w:tc>
          <w:tcPr>
            <w:tcW w:w="2326"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DF1F9C3" w14:textId="77777777" w:rsidR="005A21DB" w:rsidRDefault="005A21DB">
            <w:pPr>
              <w:widowControl w:val="0"/>
              <w:rPr>
                <w:rFonts w:ascii="Times New Roman" w:eastAsia="Times New Roman" w:hAnsi="Times New Roman" w:cs="Times New Roman"/>
                <w:sz w:val="24"/>
                <w:szCs w:val="24"/>
              </w:rPr>
            </w:pPr>
          </w:p>
        </w:tc>
        <w:tc>
          <w:tcPr>
            <w:tcW w:w="2371"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7075B8D" w14:textId="77777777" w:rsidR="005A21DB" w:rsidRDefault="00D413ED">
            <w:pPr>
              <w:widowControl w:val="0"/>
              <w:rPr>
                <w:rFonts w:ascii="Times New Roman" w:eastAsia="Times New Roman" w:hAnsi="Times New Roman" w:cs="Times New Roman"/>
                <w:i/>
                <w:sz w:val="24"/>
                <w:szCs w:val="24"/>
              </w:rPr>
            </w:pPr>
            <w:r w:rsidRPr="00D10787">
              <w:rPr>
                <w:rFonts w:ascii="Times New Roman" w:eastAsia="Times New Roman" w:hAnsi="Times New Roman" w:cs="Times New Roman"/>
                <w:b/>
                <w:sz w:val="24"/>
                <w:szCs w:val="24"/>
              </w:rPr>
              <w:t>Дидактическая игра "Дерево, куст, цветок".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104FDC0F" w14:textId="77777777" w:rsidR="005A21DB" w:rsidRPr="002F6C8C" w:rsidRDefault="00D413ED" w:rsidP="002F6C8C">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 xml:space="preserve">Цель: закреплять знания о растениях, расширять кругозор детей, развивать речь, память. </w:t>
            </w:r>
            <w:r w:rsidR="002F6C8C">
              <w:rPr>
                <w:rFonts w:ascii="Times New Roman" w:eastAsia="Times New Roman" w:hAnsi="Times New Roman" w:cs="Times New Roman"/>
                <w:sz w:val="24"/>
                <w:szCs w:val="24"/>
                <w:lang w:val="kk-KZ"/>
              </w:rPr>
              <w:t xml:space="preserve"> </w:t>
            </w:r>
          </w:p>
        </w:tc>
        <w:tc>
          <w:tcPr>
            <w:tcW w:w="2281"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2B9E8E3" w14:textId="77777777" w:rsidR="005A21DB" w:rsidRDefault="00D413ED">
            <w:pPr>
              <w:widowControl w:val="0"/>
              <w:rPr>
                <w:rFonts w:ascii="Times New Roman" w:eastAsia="Times New Roman" w:hAnsi="Times New Roman" w:cs="Times New Roman"/>
                <w:i/>
                <w:sz w:val="24"/>
                <w:szCs w:val="24"/>
              </w:rPr>
            </w:pPr>
            <w:r w:rsidRPr="00484EF8">
              <w:rPr>
                <w:rFonts w:ascii="Times New Roman" w:eastAsia="Times New Roman" w:hAnsi="Times New Roman" w:cs="Times New Roman"/>
                <w:b/>
                <w:sz w:val="24"/>
                <w:szCs w:val="24"/>
              </w:rPr>
              <w:t>Беседа по картине "Цветущие деревья".</w:t>
            </w:r>
            <w:r>
              <w:rPr>
                <w:rFonts w:ascii="Times New Roman" w:eastAsia="Times New Roman" w:hAnsi="Times New Roman" w:cs="Times New Roman"/>
                <w:i/>
                <w:sz w:val="24"/>
                <w:szCs w:val="24"/>
              </w:rPr>
              <w:t xml:space="preserve"> (ознакломление с окружающим миром, развитие речи)</w:t>
            </w:r>
          </w:p>
          <w:p w14:paraId="11284A93"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уточнить представления о цвветущих, плодоносных деревьях, развивать понимание значения цветения и опыления растений весной для последующего получения урожая; воспитывать чувство единения с природой.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1C1916A" w14:textId="77777777" w:rsidR="005A21DB" w:rsidRPr="00484EF8"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 детей эмоционально-положительного настроения и мотивационной готовности к учебной деятельности, предоставление детям возможности здороваться друг с другом, воспитание дружбы в коллективе.</w:t>
            </w:r>
          </w:p>
          <w:p w14:paraId="09F46933" w14:textId="77777777" w:rsidR="005A21DB" w:rsidRDefault="005A21DB">
            <w:pPr>
              <w:widowControl w:val="0"/>
              <w:rPr>
                <w:rFonts w:ascii="Times New Roman" w:eastAsia="Times New Roman" w:hAnsi="Times New Roman" w:cs="Times New Roman"/>
                <w:sz w:val="24"/>
                <w:szCs w:val="24"/>
              </w:rPr>
            </w:pPr>
          </w:p>
        </w:tc>
      </w:tr>
      <w:tr w:rsidR="005A21DB" w14:paraId="42D48A04" w14:textId="77777777" w:rsidTr="00823E48">
        <w:tc>
          <w:tcPr>
            <w:tcW w:w="2324"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25C24F9"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40331EE" w14:textId="77777777" w:rsidR="005A21DB" w:rsidRDefault="005A21DB">
            <w:pPr>
              <w:widowControl w:val="0"/>
              <w:rPr>
                <w:rFonts w:ascii="Times New Roman" w:eastAsia="Times New Roman" w:hAnsi="Times New Roman" w:cs="Times New Roman"/>
                <w:sz w:val="24"/>
                <w:szCs w:val="24"/>
              </w:rPr>
            </w:pPr>
          </w:p>
          <w:p w14:paraId="399F7C1F" w14:textId="77777777" w:rsidR="005A21DB" w:rsidRDefault="005A21DB">
            <w:pPr>
              <w:widowControl w:val="0"/>
              <w:rPr>
                <w:rFonts w:ascii="Times New Roman" w:eastAsia="Times New Roman" w:hAnsi="Times New Roman" w:cs="Times New Roman"/>
                <w:sz w:val="24"/>
                <w:szCs w:val="24"/>
              </w:rPr>
            </w:pPr>
          </w:p>
          <w:p w14:paraId="36698ED9" w14:textId="77777777" w:rsidR="005A21DB" w:rsidRDefault="005A21DB">
            <w:pPr>
              <w:widowControl w:val="0"/>
              <w:rPr>
                <w:rFonts w:ascii="Times New Roman" w:eastAsia="Times New Roman" w:hAnsi="Times New Roman" w:cs="Times New Roman"/>
                <w:sz w:val="24"/>
                <w:szCs w:val="24"/>
              </w:rPr>
            </w:pPr>
          </w:p>
          <w:p w14:paraId="0A99EFA8" w14:textId="77777777" w:rsidR="005A21DB" w:rsidRDefault="005A21DB">
            <w:pPr>
              <w:widowControl w:val="0"/>
              <w:rPr>
                <w:rFonts w:ascii="Times New Roman" w:eastAsia="Times New Roman" w:hAnsi="Times New Roman" w:cs="Times New Roman"/>
                <w:sz w:val="24"/>
                <w:szCs w:val="24"/>
              </w:rPr>
            </w:pPr>
          </w:p>
        </w:tc>
        <w:tc>
          <w:tcPr>
            <w:tcW w:w="2326" w:type="dxa"/>
            <w:gridSpan w:val="2"/>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4E8BA4D2" w14:textId="77777777" w:rsidR="005A21DB" w:rsidRDefault="005A21DB">
            <w:pPr>
              <w:widowControl w:val="0"/>
              <w:rPr>
                <w:rFonts w:ascii="Times New Roman" w:eastAsia="Times New Roman" w:hAnsi="Times New Roman" w:cs="Times New Roman"/>
                <w:sz w:val="24"/>
                <w:szCs w:val="24"/>
              </w:rPr>
            </w:pPr>
          </w:p>
        </w:tc>
        <w:tc>
          <w:tcPr>
            <w:tcW w:w="2371"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E3EED3F" w14:textId="77777777" w:rsidR="005A21DB" w:rsidRDefault="00D413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математики</w:t>
            </w:r>
            <w:r w:rsidR="00484EF8">
              <w:rPr>
                <w:rFonts w:ascii="Times New Roman" w:eastAsia="Times New Roman" w:hAnsi="Times New Roman" w:cs="Times New Roman"/>
                <w:b/>
                <w:sz w:val="24"/>
                <w:szCs w:val="24"/>
                <w:lang w:val="ru-RU"/>
              </w:rPr>
              <w:t>-99</w:t>
            </w:r>
            <w:r>
              <w:rPr>
                <w:rFonts w:ascii="Times New Roman" w:eastAsia="Times New Roman" w:hAnsi="Times New Roman" w:cs="Times New Roman"/>
                <w:b/>
                <w:sz w:val="24"/>
                <w:szCs w:val="24"/>
              </w:rPr>
              <w:t xml:space="preserve"> "Накануне праздника".</w:t>
            </w:r>
          </w:p>
          <w:p w14:paraId="2F206560" w14:textId="77777777" w:rsidR="005A21DB" w:rsidRPr="00D10787" w:rsidRDefault="00D413ED">
            <w:pPr>
              <w:widowControl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Цель: закрепить знания детей о геометрических фигурах, числах и </w:t>
            </w:r>
            <w:r>
              <w:rPr>
                <w:rFonts w:ascii="Times New Roman" w:eastAsia="Times New Roman" w:hAnsi="Times New Roman" w:cs="Times New Roman"/>
                <w:sz w:val="24"/>
                <w:szCs w:val="24"/>
              </w:rPr>
              <w:lastRenderedPageBreak/>
              <w:t xml:space="preserve">цифрах в пределах 10; закрепить навыки решения простых примеров и задач, правильно отвечая на вопросы "который?" "какой?" </w:t>
            </w:r>
            <w:r>
              <w:rPr>
                <w:rFonts w:ascii="Times New Roman" w:eastAsia="Times New Roman" w:hAnsi="Times New Roman" w:cs="Times New Roman"/>
                <w:b/>
                <w:sz w:val="24"/>
                <w:szCs w:val="24"/>
              </w:rPr>
              <w:t>.</w:t>
            </w:r>
          </w:p>
          <w:p w14:paraId="08DDE567" w14:textId="73BAECAE" w:rsidR="005A21DB" w:rsidRDefault="00D10787">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 Казахский язык</w:t>
            </w:r>
            <w:r w:rsidR="00484EF8">
              <w:rPr>
                <w:rFonts w:ascii="Times New Roman" w:eastAsia="Times New Roman" w:hAnsi="Times New Roman" w:cs="Times New Roman"/>
                <w:b/>
                <w:sz w:val="24"/>
                <w:szCs w:val="24"/>
                <w:lang w:val="kk-KZ"/>
              </w:rPr>
              <w:t>-66</w:t>
            </w:r>
            <w:r>
              <w:rPr>
                <w:rFonts w:ascii="Times New Roman" w:eastAsia="Times New Roman" w:hAnsi="Times New Roman" w:cs="Times New Roman"/>
                <w:b/>
                <w:sz w:val="24"/>
                <w:szCs w:val="24"/>
                <w:lang w:val="kk-KZ"/>
              </w:rPr>
              <w:t xml:space="preserve"> </w:t>
            </w:r>
          </w:p>
          <w:p w14:paraId="16C90F43" w14:textId="77777777" w:rsidR="00A15286" w:rsidRDefault="00A15286" w:rsidP="00A15286">
            <w:pPr>
              <w:widowControl w:val="0"/>
              <w:spacing w:line="240" w:lineRule="auto"/>
              <w:rPr>
                <w:rFonts w:ascii="Times New Roman" w:eastAsia="Times New Roman" w:hAnsi="Times New Roman" w:cs="Times New Roman"/>
                <w:b/>
                <w:bCs/>
                <w:sz w:val="24"/>
                <w:szCs w:val="24"/>
                <w:lang w:val="kk-KZ"/>
              </w:rPr>
            </w:pPr>
            <w:r w:rsidRPr="00A15286">
              <w:rPr>
                <w:rFonts w:ascii="Times New Roman" w:eastAsia="Times New Roman" w:hAnsi="Times New Roman" w:cs="Times New Roman"/>
                <w:b/>
                <w:bCs/>
                <w:sz w:val="24"/>
                <w:szCs w:val="24"/>
                <w:lang w:val="kk-KZ"/>
              </w:rPr>
              <w:t>"Я дыбысы (артикуляциясы, тіл ұстарту, сөздердегі дыбыстардың орнын табу) мен әрпі (атау, жазу негіздері)".</w:t>
            </w:r>
          </w:p>
          <w:p w14:paraId="5A77908D" w14:textId="4E590646" w:rsidR="00A15286" w:rsidRPr="00A15286" w:rsidRDefault="00C736FE" w:rsidP="00A15286">
            <w:pPr>
              <w:widowControl w:val="0"/>
              <w:spacing w:line="240" w:lineRule="auto"/>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lang w:val="kk-KZ"/>
              </w:rPr>
              <w:t xml:space="preserve">Мақсаты: </w:t>
            </w:r>
            <w:r w:rsidR="00A15286" w:rsidRPr="00B51471">
              <w:rPr>
                <w:rFonts w:ascii="Times New Roman" w:eastAsia="Times New Roman" w:hAnsi="Times New Roman" w:cs="Times New Roman"/>
                <w:sz w:val="24"/>
                <w:szCs w:val="24"/>
                <w:lang w:val="kk-KZ"/>
              </w:rPr>
              <w:t xml:space="preserve">Я дыбысының артикуляциясын нақтылай отырып, сауат ашу және жазу дәптеріне Я я әрпінің жазылу таңбасын үйрету. Я дыбысын буында, сөзде, сөйлем ішінде дұрыс, анық айтуға үйрету, артикуляциялық жаттығуларды дұрыс, толық орындауын қалыптастыру, көру және есту қабілетін </w:t>
            </w:r>
            <w:r w:rsidR="00A15286" w:rsidRPr="00B51471">
              <w:rPr>
                <w:rFonts w:ascii="Times New Roman" w:eastAsia="Times New Roman" w:hAnsi="Times New Roman" w:cs="Times New Roman"/>
                <w:sz w:val="24"/>
                <w:szCs w:val="24"/>
                <w:lang w:val="kk-KZ"/>
              </w:rPr>
              <w:lastRenderedPageBreak/>
              <w:t>дамыту, ұсақ моторикасын, дауысын, тыныс алуын, фонематикалық есту қабілетін, дыбыстық талдау және жинақтау дағдыларын дамыту, ұқыптылыққа, өз бетінше жұмыс жасауына, өз сөйлеу тілін қадағалай білуге тәрбиелеу, Ұлы Отан соғысына қатысқан батырлармен, олардың ерлігімен таныстыру. Олардың ерен ерліктеріне еліктеушілік сезімдерін туғызу. Отанын, елін, жерін сүюге тәрбиелеу.</w:t>
            </w:r>
          </w:p>
          <w:p w14:paraId="43B64582" w14:textId="77777777" w:rsidR="005A21DB" w:rsidRDefault="00D413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r w:rsidR="00484EF8">
              <w:rPr>
                <w:rFonts w:ascii="Times New Roman" w:eastAsia="Times New Roman" w:hAnsi="Times New Roman" w:cs="Times New Roman"/>
                <w:b/>
                <w:sz w:val="24"/>
                <w:szCs w:val="24"/>
                <w:lang w:val="ru-RU"/>
              </w:rPr>
              <w:t>-99</w:t>
            </w:r>
            <w:r>
              <w:rPr>
                <w:rFonts w:ascii="Times New Roman" w:eastAsia="Times New Roman" w:hAnsi="Times New Roman" w:cs="Times New Roman"/>
                <w:b/>
                <w:sz w:val="24"/>
                <w:szCs w:val="24"/>
              </w:rPr>
              <w:t xml:space="preserve"> "Кто быстрее?".</w:t>
            </w:r>
          </w:p>
          <w:p w14:paraId="429562B2"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быстро передвигаться, прыгать в высоту с разбега, перестраиваться в три ряда.</w:t>
            </w:r>
          </w:p>
          <w:p w14:paraId="77F811AA"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Подвижная игра "Легко преодолеваем препятствия".</w:t>
            </w:r>
          </w:p>
          <w:p w14:paraId="02CAA025" w14:textId="77777777" w:rsidR="005A21DB" w:rsidRDefault="00D413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Художественная литература</w:t>
            </w:r>
            <w:r w:rsidR="00484EF8">
              <w:rPr>
                <w:rFonts w:ascii="Times New Roman" w:eastAsia="Times New Roman" w:hAnsi="Times New Roman" w:cs="Times New Roman"/>
                <w:b/>
                <w:sz w:val="24"/>
                <w:szCs w:val="24"/>
                <w:lang w:val="ru-RU"/>
              </w:rPr>
              <w:t>-66</w:t>
            </w:r>
            <w:r>
              <w:rPr>
                <w:rFonts w:ascii="Times New Roman" w:eastAsia="Times New Roman" w:hAnsi="Times New Roman" w:cs="Times New Roman"/>
                <w:b/>
                <w:sz w:val="24"/>
                <w:szCs w:val="24"/>
              </w:rPr>
              <w:t xml:space="preserve"> "Выразительное чтение стихотворения И. Алтынсарина "Лето".</w:t>
            </w:r>
          </w:p>
          <w:p w14:paraId="326E68CF"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со стихотворением И. Алтынсарина "Лето", побуждать к выразительному чтению произведения, соблюдая средства выразительности; расширять представления о лете, побуждать описывать лето словами из строчек в стихотворении.</w:t>
            </w:r>
          </w:p>
          <w:p w14:paraId="50B79DF9" w14:textId="77777777" w:rsidR="005A21DB" w:rsidRPr="00E9329B" w:rsidRDefault="00E9329B">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w:t>
            </w:r>
          </w:p>
        </w:tc>
        <w:tc>
          <w:tcPr>
            <w:tcW w:w="2281"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F3442F5" w14:textId="77777777" w:rsidR="005A21DB" w:rsidRDefault="00D413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w:t>
            </w:r>
            <w:r w:rsidR="00484EF8">
              <w:rPr>
                <w:rFonts w:ascii="Times New Roman" w:eastAsia="Times New Roman" w:hAnsi="Times New Roman" w:cs="Times New Roman"/>
                <w:b/>
                <w:sz w:val="24"/>
                <w:szCs w:val="24"/>
                <w:lang w:val="ru-RU"/>
              </w:rPr>
              <w:t>-100</w:t>
            </w:r>
            <w:r>
              <w:rPr>
                <w:rFonts w:ascii="Times New Roman" w:eastAsia="Times New Roman" w:hAnsi="Times New Roman" w:cs="Times New Roman"/>
                <w:b/>
                <w:sz w:val="24"/>
                <w:szCs w:val="24"/>
              </w:rPr>
              <w:t xml:space="preserve"> "Соблюдай законы природы".</w:t>
            </w:r>
          </w:p>
          <w:p w14:paraId="02F98142" w14:textId="77777777" w:rsidR="005A21DB" w:rsidRPr="00484EF8"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навыки ориентировки на листе бумаги; </w:t>
            </w:r>
            <w:r>
              <w:rPr>
                <w:rFonts w:ascii="Times New Roman" w:eastAsia="Times New Roman" w:hAnsi="Times New Roman" w:cs="Times New Roman"/>
                <w:sz w:val="24"/>
                <w:szCs w:val="24"/>
              </w:rPr>
              <w:lastRenderedPageBreak/>
              <w:t>обобщать понятия "выше-ниже"; развивать навыки решения простых примеров и задач.</w:t>
            </w:r>
          </w:p>
          <w:p w14:paraId="38E062B2" w14:textId="77777777" w:rsidR="005A21DB" w:rsidRDefault="00D413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речи</w:t>
            </w:r>
            <w:r w:rsidR="00484EF8">
              <w:rPr>
                <w:rFonts w:ascii="Times New Roman" w:eastAsia="Times New Roman" w:hAnsi="Times New Roman" w:cs="Times New Roman"/>
                <w:b/>
                <w:sz w:val="24"/>
                <w:szCs w:val="24"/>
                <w:lang w:val="ru-RU"/>
              </w:rPr>
              <w:t>-67</w:t>
            </w:r>
            <w:r>
              <w:rPr>
                <w:rFonts w:ascii="Times New Roman" w:eastAsia="Times New Roman" w:hAnsi="Times New Roman" w:cs="Times New Roman"/>
                <w:b/>
                <w:sz w:val="24"/>
                <w:szCs w:val="24"/>
              </w:rPr>
              <w:t xml:space="preserve"> "Чудесные цветы".</w:t>
            </w:r>
          </w:p>
          <w:p w14:paraId="13371678" w14:textId="77777777" w:rsidR="005A21DB" w:rsidRPr="002F6C8C"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обогащать словарь детей по теме цветы; формировать навыки словообразования (первоцветы), формировать в образовании родственных слов в подборе прилагательных к существительному.</w:t>
            </w:r>
          </w:p>
          <w:p w14:paraId="38A17968" w14:textId="643F5EE4" w:rsidR="00572DE5" w:rsidRPr="00572DE5" w:rsidRDefault="00484EF8" w:rsidP="00572DE5">
            <w:pPr>
              <w:widowControl w:val="0"/>
              <w:spacing w:line="240" w:lineRule="auto"/>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 xml:space="preserve">Музыка-67 </w:t>
            </w:r>
            <w:r w:rsidR="00572DE5">
              <w:rPr>
                <w:rFonts w:ascii="Times New Roman" w:eastAsia="Times New Roman" w:hAnsi="Times New Roman" w:cs="Times New Roman"/>
                <w:b/>
                <w:sz w:val="24"/>
                <w:szCs w:val="24"/>
                <w:lang w:val="ru-RU"/>
              </w:rPr>
              <w:t xml:space="preserve">               </w:t>
            </w:r>
            <w:r w:rsidR="00572DE5" w:rsidRPr="00572DE5">
              <w:rPr>
                <w:rFonts w:ascii="Times New Roman" w:eastAsia="Times New Roman" w:hAnsi="Times New Roman" w:cs="Times New Roman"/>
                <w:b/>
                <w:bCs/>
                <w:sz w:val="24"/>
                <w:szCs w:val="24"/>
              </w:rPr>
              <w:t>"Цветок бабочка"</w:t>
            </w:r>
            <w:r w:rsidR="00572DE5">
              <w:rPr>
                <w:rFonts w:ascii="Times New Roman" w:eastAsia="Times New Roman" w:hAnsi="Times New Roman" w:cs="Times New Roman"/>
                <w:b/>
                <w:bCs/>
                <w:sz w:val="24"/>
                <w:szCs w:val="24"/>
                <w:lang w:val="ru-RU"/>
              </w:rPr>
              <w:t xml:space="preserve">. </w:t>
            </w:r>
          </w:p>
          <w:p w14:paraId="4365AEDE" w14:textId="16052DEB" w:rsidR="00484EF8" w:rsidRPr="002F6C8C" w:rsidRDefault="00572DE5" w:rsidP="00484EF8">
            <w:pPr>
              <w:widowControl w:val="0"/>
              <w:rPr>
                <w:rFonts w:ascii="Times New Roman" w:eastAsia="Times New Roman" w:hAnsi="Times New Roman" w:cs="Times New Roman"/>
                <w:sz w:val="24"/>
                <w:szCs w:val="24"/>
                <w:lang w:val="kk-KZ"/>
              </w:rPr>
            </w:pPr>
            <w:r w:rsidRPr="00572DE5">
              <w:rPr>
                <w:rFonts w:ascii="Times New Roman" w:eastAsia="Times New Roman" w:hAnsi="Times New Roman" w:cs="Times New Roman"/>
                <w:bCs/>
                <w:sz w:val="24"/>
                <w:szCs w:val="24"/>
                <w:lang w:val="kk-KZ"/>
              </w:rPr>
              <w:t>Цель:</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rPr>
              <w:t xml:space="preserve">Учить детей понимать характер песни при слушании, уметь выполнять движения танца вместе, начиная и заканчивая под </w:t>
            </w:r>
            <w:r>
              <w:rPr>
                <w:rFonts w:ascii="Times New Roman" w:eastAsia="Times New Roman" w:hAnsi="Times New Roman" w:cs="Times New Roman"/>
                <w:sz w:val="24"/>
                <w:szCs w:val="24"/>
              </w:rPr>
              <w:lastRenderedPageBreak/>
              <w:t>музыку; формировать способность исполнять громкие и тихие звуки ритмично на музыкальных инструментах.</w:t>
            </w:r>
          </w:p>
          <w:p w14:paraId="2EF25A1C" w14:textId="77777777" w:rsidR="005A21DB" w:rsidRDefault="00D413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Ознакомление с окружающим миром</w:t>
            </w:r>
            <w:r w:rsidR="00484EF8">
              <w:rPr>
                <w:rFonts w:ascii="Times New Roman" w:eastAsia="Times New Roman" w:hAnsi="Times New Roman" w:cs="Times New Roman"/>
                <w:b/>
                <w:sz w:val="24"/>
                <w:szCs w:val="24"/>
                <w:lang w:val="ru-RU"/>
              </w:rPr>
              <w:t>-67</w:t>
            </w:r>
            <w:r>
              <w:rPr>
                <w:rFonts w:ascii="Times New Roman" w:eastAsia="Times New Roman" w:hAnsi="Times New Roman" w:cs="Times New Roman"/>
                <w:b/>
                <w:sz w:val="24"/>
                <w:szCs w:val="24"/>
              </w:rPr>
              <w:t xml:space="preserve"> "Пересаживание цветов астры".</w:t>
            </w:r>
          </w:p>
          <w:p w14:paraId="2277A762"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действиях по пересадке цветка и посадке его на клумбе своими руками; вызвать чувство гордости за красоту, сделанную своими руками.</w:t>
            </w:r>
          </w:p>
          <w:p w14:paraId="635D31D1"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Опыт "Посадка в почву побегов астры".</w:t>
            </w:r>
          </w:p>
          <w:p w14:paraId="094D0941" w14:textId="77777777" w:rsidR="005A21DB" w:rsidRDefault="002F6C8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kk-KZ"/>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B68AC6C" w14:textId="77777777" w:rsidR="005A21DB" w:rsidRDefault="00D413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w:t>
            </w:r>
            <w:r w:rsidR="00484EF8">
              <w:rPr>
                <w:rFonts w:ascii="Times New Roman" w:eastAsia="Times New Roman" w:hAnsi="Times New Roman" w:cs="Times New Roman"/>
                <w:b/>
                <w:sz w:val="24"/>
                <w:szCs w:val="24"/>
                <w:lang w:val="ru-RU"/>
              </w:rPr>
              <w:t>-99</w:t>
            </w:r>
            <w:r>
              <w:rPr>
                <w:rFonts w:ascii="Times New Roman" w:eastAsia="Times New Roman" w:hAnsi="Times New Roman" w:cs="Times New Roman"/>
                <w:b/>
                <w:sz w:val="24"/>
                <w:szCs w:val="24"/>
              </w:rPr>
              <w:t xml:space="preserve"> "Соединяем звуки с слоги, слова".</w:t>
            </w:r>
          </w:p>
          <w:p w14:paraId="29AB92B6"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повторить пройденные звуки и их буквенные символы.</w:t>
            </w:r>
          </w:p>
          <w:p w14:paraId="3628241D" w14:textId="77777777" w:rsidR="005A21DB" w:rsidRPr="00484EF8"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Конструирование</w:t>
            </w:r>
            <w:r w:rsidR="00484EF8">
              <w:rPr>
                <w:rFonts w:ascii="Times New Roman" w:eastAsia="Times New Roman" w:hAnsi="Times New Roman" w:cs="Times New Roman"/>
                <w:b/>
                <w:sz w:val="24"/>
                <w:szCs w:val="24"/>
                <w:lang w:val="ru-RU"/>
              </w:rPr>
              <w:t>-9</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lastRenderedPageBreak/>
              <w:t>"Комнатные растения - фиалки".</w:t>
            </w:r>
          </w:p>
          <w:p w14:paraId="3CFE37C4"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составлять цветок фиалки из вида гофрированной бумаги; совершенствовать умения работать по способу отрыва, измельчения.</w:t>
            </w:r>
          </w:p>
          <w:p w14:paraId="7FAE1BC3"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"Найди комнатные растения".</w:t>
            </w:r>
          </w:p>
          <w:p w14:paraId="556C0592" w14:textId="77777777" w:rsidR="005A21DB" w:rsidRDefault="00D413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r w:rsidR="00484EF8">
              <w:rPr>
                <w:rFonts w:ascii="Times New Roman" w:eastAsia="Times New Roman" w:hAnsi="Times New Roman" w:cs="Times New Roman"/>
                <w:b/>
                <w:sz w:val="24"/>
                <w:szCs w:val="24"/>
                <w:lang w:val="ru-RU"/>
              </w:rPr>
              <w:t>-100</w:t>
            </w:r>
            <w:r>
              <w:rPr>
                <w:rFonts w:ascii="Times New Roman" w:eastAsia="Times New Roman" w:hAnsi="Times New Roman" w:cs="Times New Roman"/>
                <w:b/>
                <w:sz w:val="24"/>
                <w:szCs w:val="24"/>
              </w:rPr>
              <w:t xml:space="preserve"> "Прыжки через скакалку боком".</w:t>
            </w:r>
          </w:p>
          <w:p w14:paraId="2C1E8416"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"Догони мяч".</w:t>
            </w:r>
          </w:p>
          <w:p w14:paraId="29BE15DD" w14:textId="77777777" w:rsidR="005A21DB" w:rsidRDefault="00D413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Художественная литература</w:t>
            </w:r>
            <w:r w:rsidR="00484EF8">
              <w:rPr>
                <w:rFonts w:ascii="Times New Roman" w:eastAsia="Times New Roman" w:hAnsi="Times New Roman" w:cs="Times New Roman"/>
                <w:b/>
                <w:sz w:val="24"/>
                <w:szCs w:val="24"/>
                <w:lang w:val="ru-RU"/>
              </w:rPr>
              <w:t>-67</w:t>
            </w:r>
            <w:r>
              <w:rPr>
                <w:rFonts w:ascii="Times New Roman" w:eastAsia="Times New Roman" w:hAnsi="Times New Roman" w:cs="Times New Roman"/>
                <w:b/>
                <w:sz w:val="24"/>
                <w:szCs w:val="24"/>
              </w:rPr>
              <w:t xml:space="preserve"> "В.Катаев "Цветик-семицветик".</w:t>
            </w:r>
          </w:p>
          <w:p w14:paraId="7C5978E7"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с произведением В.Катаева "Цветик-Семицветик"; формировать умение в речи передавать </w:t>
            </w:r>
            <w:r>
              <w:rPr>
                <w:rFonts w:ascii="Times New Roman" w:eastAsia="Times New Roman" w:hAnsi="Times New Roman" w:cs="Times New Roman"/>
                <w:sz w:val="24"/>
                <w:szCs w:val="24"/>
              </w:rPr>
              <w:lastRenderedPageBreak/>
              <w:t>свое отношение к героине сказки и ее поступкам, осмыслить главную идею сказки.</w:t>
            </w:r>
          </w:p>
          <w:p w14:paraId="0F8029E9" w14:textId="77777777" w:rsidR="005A21DB" w:rsidRPr="00E9329B" w:rsidRDefault="00E9329B">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w:t>
            </w:r>
          </w:p>
        </w:tc>
      </w:tr>
      <w:tr w:rsidR="005A21DB" w14:paraId="709B5C1D" w14:textId="77777777" w:rsidTr="00823E48">
        <w:tc>
          <w:tcPr>
            <w:tcW w:w="2324"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EBF8208"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30" w:type="dxa"/>
            <w:gridSpan w:val="7"/>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3EC7128"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осознанное отнощение к приему здоровой пищи, привычку соблюдения правил этикета за столом.</w:t>
            </w:r>
          </w:p>
          <w:p w14:paraId="60BDD5EF"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Кушать овощи и фрукты,</w:t>
            </w:r>
          </w:p>
          <w:p w14:paraId="6DC519D2"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Рыбу, молокопродукты —</w:t>
            </w:r>
          </w:p>
          <w:p w14:paraId="3D7C91FD"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полезная еда,</w:t>
            </w:r>
          </w:p>
          <w:p w14:paraId="6EF964C2"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Витаминами полна! </w:t>
            </w:r>
            <w:r>
              <w:rPr>
                <w:rFonts w:ascii="Times New Roman" w:eastAsia="Times New Roman" w:hAnsi="Times New Roman" w:cs="Times New Roman"/>
                <w:i/>
                <w:sz w:val="24"/>
                <w:szCs w:val="24"/>
              </w:rPr>
              <w:t>(соц-эмоц развитие, кгн, навыки самообслуживания, ознакомление с окружающим миром)</w:t>
            </w:r>
          </w:p>
        </w:tc>
      </w:tr>
      <w:tr w:rsidR="005A21DB" w14:paraId="6520F139" w14:textId="77777777" w:rsidTr="00823E48">
        <w:tc>
          <w:tcPr>
            <w:tcW w:w="2324"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329A545"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30" w:type="dxa"/>
            <w:gridSpan w:val="7"/>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FB60EB9"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навыки организованного одевания, соблюдения порядка в шкафу; поддерживать навыки самопроверки, взаимопроверки, взаимопомощи, закрепить правила организованного выхода на прогулку, правила безопасности; воспитывать осознанное отношение к своему здоровью, к деятельности.</w:t>
            </w:r>
          </w:p>
          <w:p w14:paraId="465FB40F"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Ағаш көркі – жапырақ, адам көркі – шүберек. (Дерево украшают листья, человека – одежда).</w:t>
            </w:r>
          </w:p>
          <w:p w14:paraId="608B9005"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Закрепить наименования одежды, предметов на казахском языке: шалбар - штаны, шұлық - носки, көйлек - платье, жейде - рубашка, күртеше - куртка, бас киім - головной убор, аяқ-киім - обувь, қолшатыр - зонтик, ойын жабдықтары - игровое оборудование. </w:t>
            </w:r>
            <w:r>
              <w:rPr>
                <w:rFonts w:ascii="Times New Roman" w:eastAsia="Times New Roman" w:hAnsi="Times New Roman" w:cs="Times New Roman"/>
                <w:i/>
                <w:sz w:val="24"/>
                <w:szCs w:val="24"/>
              </w:rPr>
              <w:t>(физическое развитие, соц-эмоц развитие, кгн, навыки самообслуживания, казахский язык)</w:t>
            </w:r>
          </w:p>
        </w:tc>
      </w:tr>
      <w:tr w:rsidR="005A21DB" w14:paraId="39975067" w14:textId="77777777" w:rsidTr="00823E48">
        <w:tc>
          <w:tcPr>
            <w:tcW w:w="2324"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BD2F6A4"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74CD0BD" w14:textId="77777777" w:rsidR="005A21DB" w:rsidRDefault="005A21DB">
            <w:pPr>
              <w:widowControl w:val="0"/>
              <w:rPr>
                <w:rFonts w:ascii="Times New Roman" w:eastAsia="Times New Roman" w:hAnsi="Times New Roman" w:cs="Times New Roman"/>
                <w:sz w:val="24"/>
                <w:szCs w:val="24"/>
              </w:rPr>
            </w:pPr>
          </w:p>
        </w:tc>
        <w:tc>
          <w:tcPr>
            <w:tcW w:w="2326"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8F0B05C" w14:textId="77777777" w:rsidR="005A21DB" w:rsidRDefault="005A21DB">
            <w:pPr>
              <w:widowControl w:val="0"/>
              <w:rPr>
                <w:rFonts w:ascii="Times New Roman" w:eastAsia="Times New Roman" w:hAnsi="Times New Roman" w:cs="Times New Roman"/>
                <w:sz w:val="24"/>
                <w:szCs w:val="24"/>
              </w:rPr>
            </w:pPr>
          </w:p>
        </w:tc>
        <w:tc>
          <w:tcPr>
            <w:tcW w:w="2371"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4AAA11F"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растениями во дворе сада (яблоня либо другое цветущее плодовое дерево).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30F40B16" w14:textId="77777777" w:rsidR="005A21DB" w:rsidRPr="00BB229E"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приобщать детей описанию цветущих плодовых деревьев весной; побуждать к объяснению причин </w:t>
            </w:r>
            <w:r>
              <w:rPr>
                <w:rFonts w:ascii="Times New Roman" w:eastAsia="Times New Roman" w:hAnsi="Times New Roman" w:cs="Times New Roman"/>
                <w:sz w:val="24"/>
                <w:szCs w:val="24"/>
              </w:rPr>
              <w:lastRenderedPageBreak/>
              <w:t>цветения, рассуждению о зависимости плодоношения от опыления цветов насекомыми, необходимости теплой погоды, достаточного света, необходимости борьбы с вредителями; развивать любознательность, уважение к труду человека.</w:t>
            </w:r>
          </w:p>
          <w:p w14:paraId="1D5A2941"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сбор опавших сухих мелких веток, отцветших соцветий в емкость.</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соц-эмоц развитие, навыки самообслуживания, ознакомление с окружающим миром)</w:t>
            </w:r>
          </w:p>
          <w:p w14:paraId="26ED696C"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воспитывать желание распределить обязанности между собой, выполнять обязанности качественно, привычку помогать взрослым; развивать аккуратность, навыки пользования, перчатками, умения соблюдать правила безопасности посильного труда; воспитывать осознанное отношение к посильному труду.</w:t>
            </w:r>
          </w:p>
          <w:p w14:paraId="7CF220A8"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Казахская народная подвижная игра "Аңшылар" ("Охотники"). </w:t>
            </w:r>
            <w:r>
              <w:rPr>
                <w:rFonts w:ascii="Times New Roman" w:eastAsia="Times New Roman" w:hAnsi="Times New Roman" w:cs="Times New Roman"/>
                <w:i/>
                <w:sz w:val="24"/>
                <w:szCs w:val="24"/>
              </w:rPr>
              <w:t>(физическое развитие, ознакомление с окружающим миром)</w:t>
            </w:r>
          </w:p>
          <w:p w14:paraId="6FDBD7B9" w14:textId="77777777" w:rsidR="005A21DB" w:rsidRPr="00BB229E"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w:t>
            </w:r>
            <w:r>
              <w:rPr>
                <w:rFonts w:ascii="Times New Roman" w:eastAsia="Times New Roman" w:hAnsi="Times New Roman" w:cs="Times New Roman"/>
                <w:sz w:val="24"/>
                <w:szCs w:val="24"/>
              </w:rPr>
              <w:lastRenderedPageBreak/>
              <w:t>совершенствовать у детей двигательные навыки, ловкость, быстроту реакции; воспитывать сплоченность, слаженность, командный дух.</w:t>
            </w:r>
          </w:p>
          <w:p w14:paraId="5FEFB670"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Игра-упражение "Погоня за обручем". </w:t>
            </w:r>
            <w:r>
              <w:rPr>
                <w:rFonts w:ascii="Times New Roman" w:eastAsia="Times New Roman" w:hAnsi="Times New Roman" w:cs="Times New Roman"/>
                <w:i/>
                <w:sz w:val="24"/>
                <w:szCs w:val="24"/>
              </w:rPr>
              <w:t>(физическая культура)</w:t>
            </w:r>
          </w:p>
          <w:p w14:paraId="0A36C5A0" w14:textId="77777777" w:rsidR="005A21DB" w:rsidRPr="00484EF8"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умение детей бегать с ускорением, регулировать скорость, пробегать в катящийся обруч, стараясь не уронить его в движении; развивать ловкость, скорость, внимание, умение группироваться; воспитывать усердие, целеустремленность, </w:t>
            </w:r>
            <w:r>
              <w:rPr>
                <w:rFonts w:ascii="Times New Roman" w:eastAsia="Times New Roman" w:hAnsi="Times New Roman" w:cs="Times New Roman"/>
                <w:sz w:val="24"/>
                <w:szCs w:val="24"/>
              </w:rPr>
              <w:lastRenderedPageBreak/>
              <w:t>чувство соревновательности.</w:t>
            </w:r>
          </w:p>
          <w:p w14:paraId="724843EB"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игровая деятельность: упражнение "Ходьба змейкой".</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развитие речи, соц-эмоц развитие)</w:t>
            </w:r>
          </w:p>
          <w:p w14:paraId="5962826F"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умение качественно их выполнять; способствовать развитию самостоятельных игровых навыков, умений организовывать игру по правилам, следовать им; воспитывать умение доводить начатое до конца, чувство </w:t>
            </w:r>
            <w:r>
              <w:rPr>
                <w:rFonts w:ascii="Times New Roman" w:eastAsia="Times New Roman" w:hAnsi="Times New Roman" w:cs="Times New Roman"/>
                <w:sz w:val="24"/>
                <w:szCs w:val="24"/>
              </w:rPr>
              <w:lastRenderedPageBreak/>
              <w:t>сплоченности, дружеские качества.</w:t>
            </w:r>
          </w:p>
        </w:tc>
        <w:tc>
          <w:tcPr>
            <w:tcW w:w="2281"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332C41A"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одуванчиком.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художественная литература)</w:t>
            </w:r>
          </w:p>
          <w:p w14:paraId="3D99E2E0" w14:textId="77777777" w:rsidR="005A21DB" w:rsidRPr="002F6C8C"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напомнить о первых весенних цветах, расширить знания о лекарственных растениях, одуванчике; способствовать развитию желания </w:t>
            </w:r>
            <w:r>
              <w:rPr>
                <w:rFonts w:ascii="Times New Roman" w:eastAsia="Times New Roman" w:hAnsi="Times New Roman" w:cs="Times New Roman"/>
                <w:sz w:val="24"/>
                <w:szCs w:val="24"/>
              </w:rPr>
              <w:lastRenderedPageBreak/>
              <w:t>изучать, сравнивать растения, активно беречь и защищать природу.</w:t>
            </w:r>
          </w:p>
          <w:p w14:paraId="53A18583"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участие в перекопке, рыхлении лунок вокруг растений. </w:t>
            </w:r>
            <w:r>
              <w:rPr>
                <w:rFonts w:ascii="Times New Roman" w:eastAsia="Times New Roman" w:hAnsi="Times New Roman" w:cs="Times New Roman"/>
                <w:b/>
                <w:i/>
                <w:sz w:val="24"/>
                <w:szCs w:val="24"/>
              </w:rPr>
              <w:t>(</w:t>
            </w:r>
            <w:r>
              <w:rPr>
                <w:rFonts w:ascii="Times New Roman" w:eastAsia="Times New Roman" w:hAnsi="Times New Roman" w:cs="Times New Roman"/>
                <w:i/>
                <w:sz w:val="24"/>
                <w:szCs w:val="24"/>
              </w:rPr>
              <w:t>физическое развитие, соц-эмоц развитие, навыки самообслуживания, ознакомление с окружающим миром)</w:t>
            </w:r>
          </w:p>
          <w:p w14:paraId="768BE022"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вырабатывать навыки соблюдения правил безопасного выполнения трудовых поручений при оказании помощи взрослому; побуждать выполнять поручения качественно, до </w:t>
            </w:r>
            <w:r>
              <w:rPr>
                <w:rFonts w:ascii="Times New Roman" w:eastAsia="Times New Roman" w:hAnsi="Times New Roman" w:cs="Times New Roman"/>
                <w:sz w:val="24"/>
                <w:szCs w:val="24"/>
              </w:rPr>
              <w:lastRenderedPageBreak/>
              <w:t>конца; воспитывать трудолюбие, чувство ответственности и заботы.</w:t>
            </w:r>
          </w:p>
          <w:p w14:paraId="6F22679E"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Игра-эстафета "Преодолеваем препятствия"</w:t>
            </w:r>
            <w:r>
              <w:rPr>
                <w:rFonts w:ascii="Times New Roman" w:eastAsia="Times New Roman" w:hAnsi="Times New Roman" w:cs="Times New Roman"/>
                <w:sz w:val="24"/>
                <w:szCs w:val="24"/>
              </w:rPr>
              <w:t xml:space="preserve"> (бег с препятствиями, бег змейкой, бег приставным шагом правым (левым) боком вперед). </w:t>
            </w:r>
            <w:r>
              <w:rPr>
                <w:rFonts w:ascii="Times New Roman" w:eastAsia="Times New Roman" w:hAnsi="Times New Roman" w:cs="Times New Roman"/>
                <w:i/>
                <w:sz w:val="24"/>
                <w:szCs w:val="24"/>
              </w:rPr>
              <w:t>(физическая культура, казахский язык, ознакомление с окружающим миром)</w:t>
            </w:r>
          </w:p>
          <w:p w14:paraId="15EE0E90" w14:textId="77777777" w:rsidR="005A21DB" w:rsidRPr="002F6C8C"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умение выполнять соревновательные упражнения в составе своей команды, выполнять упражнения верно, соблюдать правила, передавать эстафету; способствовать </w:t>
            </w:r>
            <w:r>
              <w:rPr>
                <w:rFonts w:ascii="Times New Roman" w:eastAsia="Times New Roman" w:hAnsi="Times New Roman" w:cs="Times New Roman"/>
                <w:sz w:val="24"/>
                <w:szCs w:val="24"/>
              </w:rPr>
              <w:lastRenderedPageBreak/>
              <w:t>развитию скорости, ловкости, силе, умения быть гибким, удерживать равновесие; воспитывать чувство сплоченности, честность, выносливость.</w:t>
            </w:r>
          </w:p>
          <w:p w14:paraId="68B16F05"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"Не оставайся на земле"</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(физическая культура)</w:t>
            </w:r>
          </w:p>
          <w:p w14:paraId="79FD024E" w14:textId="77777777" w:rsidR="005A21DB" w:rsidRPr="00484EF8" w:rsidRDefault="00D413ED">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 xml:space="preserve">Цель: совершенствовать навыки различного бега, запрыгивания на высоту, умения быстро реагировать на сигнал, менять движение, играть по правилам; развивать силу, координацию движений, ориентировку в пространстве, внимание; воспитывать </w:t>
            </w:r>
            <w:r>
              <w:rPr>
                <w:rFonts w:ascii="Times New Roman" w:eastAsia="Times New Roman" w:hAnsi="Times New Roman" w:cs="Times New Roman"/>
                <w:sz w:val="24"/>
                <w:szCs w:val="24"/>
              </w:rPr>
              <w:lastRenderedPageBreak/>
              <w:t>честность, дружелюбие.</w:t>
            </w:r>
            <w:r w:rsidR="002F6C8C">
              <w:rPr>
                <w:rFonts w:ascii="Times New Roman" w:eastAsia="Times New Roman" w:hAnsi="Times New Roman" w:cs="Times New Roman"/>
                <w:sz w:val="24"/>
                <w:szCs w:val="24"/>
                <w:lang w:val="kk-KZ"/>
              </w:rPr>
              <w:t xml:space="preserve"> </w:t>
            </w:r>
          </w:p>
          <w:p w14:paraId="7A4E7553"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игровая деятельность: упражнение "Ходьба по бревну, сохраняя равновесие"</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(физическая культура, ознакомление с окружающим миром, развитие речи, соц-эмоц развитие)</w:t>
            </w:r>
          </w:p>
          <w:p w14:paraId="2EF7EF42"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умение качественно их выполнять; способствовать развитию самостоятельных игровых навыков, умений организовывать игру по правилам, </w:t>
            </w:r>
            <w:r>
              <w:rPr>
                <w:rFonts w:ascii="Times New Roman" w:eastAsia="Times New Roman" w:hAnsi="Times New Roman" w:cs="Times New Roman"/>
                <w:sz w:val="24"/>
                <w:szCs w:val="24"/>
              </w:rPr>
              <w:lastRenderedPageBreak/>
              <w:t>следовать им; воспитывать умение доводить начатое до конца, чувство сплоченности, дружеские качества.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8A2856C"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певчими птицами.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0DE58742" w14:textId="77777777" w:rsidR="005A21DB" w:rsidRPr="005635D7"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к слушанию голосов птиц, умению различать скворца, свирель, ласточку, канарейку; развивать интерес к певчим птицам, их образ жизни в конце весны; воспитывать любовь к природе.</w:t>
            </w:r>
          </w:p>
          <w:p w14:paraId="3982AEBE"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Трудовая деятельность: протирание, очистка игрового оборудования от пыли, загрязнений.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соц-эмоц развитие, навыки самообслуживания, ознакомление с окружающим миром)</w:t>
            </w:r>
          </w:p>
          <w:p w14:paraId="6576789A"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вырабатывать навыки соблюдения правил безопасного выполнения трудовых поручений; умения выполнять действия ответственно, качественно.</w:t>
            </w:r>
          </w:p>
          <w:p w14:paraId="0CFD9406"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Украинская народная подвижная игра "Хромая уточка". </w:t>
            </w:r>
            <w:r>
              <w:rPr>
                <w:rFonts w:ascii="Times New Roman" w:eastAsia="Times New Roman" w:hAnsi="Times New Roman" w:cs="Times New Roman"/>
                <w:i/>
                <w:sz w:val="24"/>
                <w:szCs w:val="24"/>
              </w:rPr>
              <w:t xml:space="preserve">(физическая культура, ознакомление с </w:t>
            </w:r>
            <w:r>
              <w:rPr>
                <w:rFonts w:ascii="Times New Roman" w:eastAsia="Times New Roman" w:hAnsi="Times New Roman" w:cs="Times New Roman"/>
                <w:i/>
                <w:sz w:val="24"/>
                <w:szCs w:val="24"/>
              </w:rPr>
              <w:lastRenderedPageBreak/>
              <w:t>окружающим миром)</w:t>
            </w:r>
          </w:p>
          <w:p w14:paraId="7724691E"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игровые навыки, умение прыгать на одной ноге; воспитывать чувство сплоченности, честность.</w:t>
            </w:r>
          </w:p>
          <w:p w14:paraId="4AE193EA" w14:textId="77777777" w:rsidR="005A21DB" w:rsidRPr="00E9329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Играют 5 и более человек.</w:t>
            </w:r>
          </w:p>
          <w:p w14:paraId="4AF46720"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Казахская народная подвижная игра "Хан "алчи"". </w:t>
            </w:r>
            <w:r>
              <w:rPr>
                <w:rFonts w:ascii="Times New Roman" w:eastAsia="Times New Roman" w:hAnsi="Times New Roman" w:cs="Times New Roman"/>
                <w:i/>
                <w:sz w:val="24"/>
                <w:szCs w:val="24"/>
              </w:rPr>
              <w:t>(физическое развитие, ознакомление с окружающим миром, основы математики)</w:t>
            </w:r>
          </w:p>
          <w:p w14:paraId="1D251EC7"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умения играть честно, по правилам, быть внимательным, ловким, метким, терпеливым, прозорливым; воспитывать любовь к народным играм.</w:t>
            </w:r>
          </w:p>
          <w:p w14:paraId="341A7E34"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Самостоятельная свободная игровая деятельность: упражнение "Прыжки в длину".</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развитие речи, соц-эмоц развитие)</w:t>
            </w:r>
          </w:p>
          <w:p w14:paraId="7768566C"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умение качественно их выполнять; способствовать развитию 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w:t>
            </w:r>
            <w:r>
              <w:rPr>
                <w:rFonts w:ascii="Times New Roman" w:eastAsia="Times New Roman" w:hAnsi="Times New Roman" w:cs="Times New Roman"/>
                <w:sz w:val="24"/>
                <w:szCs w:val="24"/>
              </w:rPr>
              <w:lastRenderedPageBreak/>
              <w:t>дружеские качества.</w:t>
            </w:r>
          </w:p>
          <w:p w14:paraId="78C85CA6" w14:textId="77777777" w:rsidR="005A21DB" w:rsidRDefault="005A21DB">
            <w:pPr>
              <w:widowControl w:val="0"/>
              <w:rPr>
                <w:rFonts w:ascii="Times New Roman" w:eastAsia="Times New Roman" w:hAnsi="Times New Roman" w:cs="Times New Roman"/>
                <w:sz w:val="24"/>
                <w:szCs w:val="24"/>
              </w:rPr>
            </w:pPr>
          </w:p>
        </w:tc>
      </w:tr>
      <w:tr w:rsidR="005A21DB" w14:paraId="7B07F4BE" w14:textId="77777777" w:rsidTr="00823E48">
        <w:tc>
          <w:tcPr>
            <w:tcW w:w="2324"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CF4623F"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30" w:type="dxa"/>
            <w:gridSpan w:val="7"/>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669FB21"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систему умений и навыков аккуратного последовательного раздевания (надевания одежды), размещения в шкафу, муния сушить при необходимости в отведенном месте; закреплять навыки самопроверки процедуры умывания, приведения внешнего вида перед зеркалом в порядок, пользования расческой.</w:t>
            </w:r>
          </w:p>
          <w:p w14:paraId="6AD3FEB9"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«Сіз» деген әдеп,</w:t>
            </w:r>
          </w:p>
          <w:p w14:paraId="61DFE1F6"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«Біз» деген көмек.</w:t>
            </w:r>
          </w:p>
          <w:p w14:paraId="64EC83CA"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 - означает воспитание (этикет),</w:t>
            </w:r>
          </w:p>
          <w:p w14:paraId="6088CC06"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 означает помощь.) </w:t>
            </w:r>
            <w:r>
              <w:rPr>
                <w:rFonts w:ascii="Times New Roman" w:eastAsia="Times New Roman" w:hAnsi="Times New Roman" w:cs="Times New Roman"/>
                <w:i/>
                <w:sz w:val="24"/>
                <w:szCs w:val="24"/>
              </w:rPr>
              <w:t>(физическое развитие, соц-эмоц развитие, кгн, навыки самообслуживания, казахский язык, ознакомление с окружающим миром, развитие речи)</w:t>
            </w:r>
          </w:p>
        </w:tc>
      </w:tr>
      <w:tr w:rsidR="005A21DB" w14:paraId="51F37094" w14:textId="77777777" w:rsidTr="00823E48">
        <w:tc>
          <w:tcPr>
            <w:tcW w:w="2324"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B4512CF"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30" w:type="dxa"/>
            <w:gridSpan w:val="7"/>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3EF7DB8"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умения сервировать стол, закреплять наименования блюд ((көже (суп), сорпа (бульон), қуырдақ (рагу), палау (плов), нан (хлеб), шырын (сок), сусын (напиток)), культуру приема пищи за столом, правила этикета; развивать навыки самоконтроля и правильные привычки, осознанное отношение к приему пищи.</w:t>
            </w:r>
          </w:p>
          <w:p w14:paraId="35B6D2B0"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 тұрған жерде ауру тұрмайды. (Там, где хорошая пища обитает, там болезни не бывает).</w:t>
            </w:r>
          </w:p>
          <w:p w14:paraId="41BD716B"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Час обеда подошел,</w:t>
            </w:r>
          </w:p>
          <w:p w14:paraId="1BB4FAA7"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Бесшумно сядем мы за стол.</w:t>
            </w:r>
          </w:p>
          <w:p w14:paraId="090097E9"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умеем пользоваться столовыми приборами,</w:t>
            </w:r>
          </w:p>
          <w:p w14:paraId="76D084CE"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Пользуемся бесшумно, и это здорово.</w:t>
            </w:r>
          </w:p>
          <w:p w14:paraId="3883D7C2"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Первое блюдо, второе блюдо,</w:t>
            </w:r>
          </w:p>
          <w:p w14:paraId="34F9104F"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Напиток вкусный. Просто чудо! </w:t>
            </w:r>
            <w:r>
              <w:rPr>
                <w:rFonts w:ascii="Times New Roman" w:eastAsia="Times New Roman" w:hAnsi="Times New Roman" w:cs="Times New Roman"/>
                <w:i/>
                <w:sz w:val="24"/>
                <w:szCs w:val="24"/>
              </w:rPr>
              <w:t>(кгн, соц-эмоц развитие, казахский язык, навыки самообслуживания, развитие речи)</w:t>
            </w:r>
          </w:p>
        </w:tc>
      </w:tr>
      <w:tr w:rsidR="005A21DB" w14:paraId="5799D31C" w14:textId="77777777" w:rsidTr="00823E48">
        <w:tc>
          <w:tcPr>
            <w:tcW w:w="2324"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332BB5B"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30" w:type="dxa"/>
            <w:gridSpan w:val="7"/>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C4A4084"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p>
        </w:tc>
      </w:tr>
      <w:tr w:rsidR="005A21DB" w14:paraId="1AE9D142" w14:textId="77777777" w:rsidTr="00823E48">
        <w:tc>
          <w:tcPr>
            <w:tcW w:w="2324"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344AAC5"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Постепенный подъем, </w:t>
            </w:r>
            <w:r>
              <w:rPr>
                <w:rFonts w:ascii="Times New Roman" w:eastAsia="Times New Roman" w:hAnsi="Times New Roman" w:cs="Times New Roman"/>
                <w:b/>
                <w:sz w:val="24"/>
                <w:szCs w:val="24"/>
              </w:rPr>
              <w:lastRenderedPageBreak/>
              <w:t>оздоровительные процедуры</w:t>
            </w:r>
          </w:p>
        </w:tc>
        <w:tc>
          <w:tcPr>
            <w:tcW w:w="11630" w:type="dxa"/>
            <w:gridSpan w:val="7"/>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C5819FD"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Ходьба по тропе здоровья с целью профилактики плоскостопия. Закреплять полученные знания и выполнять культурно-гигиенические навыки.</w:t>
            </w:r>
          </w:p>
        </w:tc>
      </w:tr>
      <w:tr w:rsidR="005A21DB" w14:paraId="39B07853" w14:textId="77777777" w:rsidTr="00823E48">
        <w:tc>
          <w:tcPr>
            <w:tcW w:w="2324"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70D9C5B"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30" w:type="dxa"/>
            <w:gridSpan w:val="7"/>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0341E90"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систему действий, входящих в процесс умывания: мытья рук, лица, способов отжимания, вытирание рук, полоскания рта после приема пищи; закреплять привычку не разбрызгивать воду, следить за чистотой рук, чистоты полотенец, приведения внешнего вида в порядок перед зеркалом.</w:t>
            </w:r>
          </w:p>
          <w:p w14:paraId="6A852312"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Совершенствовать умения пользоваться столовыми приборами, есть молча, тщательно пережевывая пищу.</w:t>
            </w:r>
          </w:p>
          <w:p w14:paraId="109F628E"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"Много вкусностей на столах в столовой,</w:t>
            </w:r>
          </w:p>
          <w:p w14:paraId="4D948A7F"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Много блюд на наше здоровье:</w:t>
            </w:r>
          </w:p>
          <w:p w14:paraId="56920AB8"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Там каша, хлеб, напитки, бутерброды.</w:t>
            </w:r>
          </w:p>
          <w:p w14:paraId="3BB213DA"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Ешьте на здоровье!". (Д. Ахметова) </w:t>
            </w:r>
            <w:r>
              <w:rPr>
                <w:rFonts w:ascii="Times New Roman" w:eastAsia="Times New Roman" w:hAnsi="Times New Roman" w:cs="Times New Roman"/>
                <w:i/>
                <w:sz w:val="24"/>
                <w:szCs w:val="24"/>
              </w:rPr>
              <w:t>(кгн, соц-эмоц развитие, навыки самообслуживания)</w:t>
            </w:r>
          </w:p>
        </w:tc>
      </w:tr>
      <w:tr w:rsidR="00823E48" w:rsidRPr="009676A4" w14:paraId="218CFF7A" w14:textId="367E721F" w:rsidTr="00823E48">
        <w:tc>
          <w:tcPr>
            <w:tcW w:w="2324"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5DBB040" w14:textId="77777777" w:rsidR="00823E48" w:rsidRDefault="00823E48">
            <w:pPr>
              <w:widowControl w:val="0"/>
              <w:rPr>
                <w:rFonts w:ascii="Times New Roman" w:eastAsia="Times New Roman" w:hAnsi="Times New Roman" w:cs="Times New Roman"/>
                <w:b/>
                <w:sz w:val="24"/>
                <w:szCs w:val="24"/>
              </w:rPr>
            </w:pPr>
          </w:p>
        </w:tc>
        <w:tc>
          <w:tcPr>
            <w:tcW w:w="2326" w:type="dxa"/>
            <w:tcBorders>
              <w:top w:val="single" w:sz="7" w:space="0" w:color="CCCCCC"/>
              <w:left w:val="single" w:sz="7" w:space="0" w:color="CCCCCC"/>
              <w:bottom w:val="single" w:sz="7" w:space="0" w:color="000000"/>
              <w:right w:val="single" w:sz="4" w:space="0" w:color="auto"/>
            </w:tcBorders>
            <w:shd w:val="clear" w:color="auto" w:fill="auto"/>
            <w:tcMar>
              <w:top w:w="0" w:type="dxa"/>
              <w:left w:w="40" w:type="dxa"/>
              <w:bottom w:w="0" w:type="dxa"/>
              <w:right w:w="40" w:type="dxa"/>
            </w:tcMar>
          </w:tcPr>
          <w:p w14:paraId="180561FE" w14:textId="77777777" w:rsidR="00823E48" w:rsidRDefault="00823E48">
            <w:pPr>
              <w:widowControl w:val="0"/>
              <w:rPr>
                <w:rFonts w:ascii="Times New Roman" w:eastAsia="Times New Roman" w:hAnsi="Times New Roman" w:cs="Times New Roman"/>
                <w:sz w:val="24"/>
                <w:szCs w:val="24"/>
              </w:rPr>
            </w:pPr>
          </w:p>
        </w:tc>
        <w:tc>
          <w:tcPr>
            <w:tcW w:w="2304" w:type="dxa"/>
            <w:tcBorders>
              <w:top w:val="single" w:sz="7" w:space="0" w:color="CCCCCC"/>
              <w:left w:val="single" w:sz="4" w:space="0" w:color="auto"/>
              <w:bottom w:val="single" w:sz="7" w:space="0" w:color="000000"/>
              <w:right w:val="single" w:sz="4" w:space="0" w:color="auto"/>
            </w:tcBorders>
            <w:shd w:val="clear" w:color="auto" w:fill="auto"/>
          </w:tcPr>
          <w:p w14:paraId="6834626A" w14:textId="77777777" w:rsidR="00823E48" w:rsidRDefault="00823E48">
            <w:pPr>
              <w:widowControl w:val="0"/>
              <w:rPr>
                <w:rFonts w:ascii="Times New Roman" w:eastAsia="Times New Roman" w:hAnsi="Times New Roman" w:cs="Times New Roman"/>
                <w:sz w:val="24"/>
                <w:szCs w:val="24"/>
              </w:rPr>
            </w:pPr>
          </w:p>
        </w:tc>
        <w:tc>
          <w:tcPr>
            <w:tcW w:w="2393" w:type="dxa"/>
            <w:gridSpan w:val="2"/>
            <w:tcBorders>
              <w:top w:val="single" w:sz="7" w:space="0" w:color="CCCCCC"/>
              <w:left w:val="single" w:sz="4" w:space="0" w:color="auto"/>
              <w:bottom w:val="single" w:sz="7" w:space="0" w:color="000000"/>
              <w:right w:val="single" w:sz="4" w:space="0" w:color="auto"/>
            </w:tcBorders>
            <w:shd w:val="clear" w:color="auto" w:fill="auto"/>
          </w:tcPr>
          <w:p w14:paraId="06185FA7" w14:textId="77777777" w:rsidR="00823E48" w:rsidRDefault="00823E48">
            <w:pPr>
              <w:widowControl w:val="0"/>
              <w:rPr>
                <w:rFonts w:ascii="Times New Roman" w:eastAsia="Times New Roman" w:hAnsi="Times New Roman" w:cs="Times New Roman"/>
                <w:sz w:val="24"/>
                <w:szCs w:val="24"/>
              </w:rPr>
            </w:pPr>
          </w:p>
        </w:tc>
        <w:tc>
          <w:tcPr>
            <w:tcW w:w="2275" w:type="dxa"/>
            <w:tcBorders>
              <w:top w:val="single" w:sz="7" w:space="0" w:color="CCCCCC"/>
              <w:left w:val="single" w:sz="4" w:space="0" w:color="auto"/>
              <w:bottom w:val="single" w:sz="7" w:space="0" w:color="000000"/>
              <w:right w:val="single" w:sz="4" w:space="0" w:color="auto"/>
            </w:tcBorders>
            <w:shd w:val="clear" w:color="auto" w:fill="auto"/>
          </w:tcPr>
          <w:p w14:paraId="1F15B789" w14:textId="77777777" w:rsidR="00823E48" w:rsidRDefault="00823E48">
            <w:pPr>
              <w:widowControl w:val="0"/>
              <w:rPr>
                <w:rFonts w:ascii="Times New Roman" w:eastAsia="Times New Roman" w:hAnsi="Times New Roman" w:cs="Times New Roman"/>
                <w:sz w:val="24"/>
                <w:szCs w:val="24"/>
              </w:rPr>
            </w:pPr>
          </w:p>
        </w:tc>
        <w:tc>
          <w:tcPr>
            <w:tcW w:w="2332" w:type="dxa"/>
            <w:gridSpan w:val="2"/>
            <w:tcBorders>
              <w:top w:val="single" w:sz="7" w:space="0" w:color="CCCCCC"/>
              <w:left w:val="single" w:sz="4" w:space="0" w:color="auto"/>
              <w:bottom w:val="single" w:sz="7" w:space="0" w:color="000000"/>
              <w:right w:val="single" w:sz="7" w:space="0" w:color="000000"/>
            </w:tcBorders>
            <w:shd w:val="clear" w:color="auto" w:fill="auto"/>
          </w:tcPr>
          <w:p w14:paraId="4BC7F0A5" w14:textId="41860D02" w:rsidR="009676A4" w:rsidRPr="009676A4" w:rsidRDefault="00823E48" w:rsidP="009676A4">
            <w:pPr>
              <w:rPr>
                <w:lang w:val="en-US"/>
              </w:rPr>
            </w:pPr>
            <w:r w:rsidRPr="00823E48">
              <w:rPr>
                <w:rFonts w:ascii="Times New Roman" w:eastAsia="Times New Roman" w:hAnsi="Times New Roman" w:cs="Times New Roman"/>
                <w:b/>
                <w:bCs/>
                <w:sz w:val="24"/>
                <w:szCs w:val="24"/>
                <w:lang w:val="kk-KZ"/>
              </w:rPr>
              <w:t>Вариативный компонент</w:t>
            </w:r>
            <w:r w:rsidR="009676A4">
              <w:rPr>
                <w:rFonts w:ascii="Times New Roman" w:eastAsia="Times New Roman" w:hAnsi="Times New Roman" w:cs="Times New Roman"/>
                <w:b/>
                <w:bCs/>
                <w:sz w:val="24"/>
                <w:szCs w:val="24"/>
                <w:lang w:val="kk-KZ"/>
              </w:rPr>
              <w:t>: №</w:t>
            </w:r>
            <w:r>
              <w:rPr>
                <w:rFonts w:ascii="Times New Roman" w:eastAsia="Times New Roman" w:hAnsi="Times New Roman" w:cs="Times New Roman"/>
                <w:b/>
                <w:bCs/>
                <w:sz w:val="24"/>
                <w:szCs w:val="24"/>
                <w:lang w:val="kk-KZ"/>
              </w:rPr>
              <w:t>3</w:t>
            </w:r>
            <w:r w:rsidR="009676A4">
              <w:rPr>
                <w:rFonts w:ascii="Times New Roman" w:eastAsia="Times New Roman" w:hAnsi="Times New Roman" w:cs="Times New Roman"/>
                <w:b/>
                <w:bCs/>
                <w:sz w:val="24"/>
                <w:szCs w:val="24"/>
                <w:lang w:val="kk-KZ"/>
              </w:rPr>
              <w:t>4</w:t>
            </w:r>
            <w:r>
              <w:rPr>
                <w:rFonts w:ascii="Times New Roman" w:eastAsia="Times New Roman" w:hAnsi="Times New Roman" w:cs="Times New Roman"/>
                <w:b/>
                <w:bCs/>
                <w:sz w:val="24"/>
                <w:szCs w:val="24"/>
                <w:lang w:val="kk-KZ"/>
              </w:rPr>
              <w:t xml:space="preserve">  </w:t>
            </w:r>
            <w:r w:rsidR="009676A4" w:rsidRPr="009676A4">
              <w:rPr>
                <w:rFonts w:ascii="Times New Roman" w:eastAsia="Times New Roman" w:hAnsi="Times New Roman" w:cs="Times New Roman"/>
                <w:b/>
                <w:sz w:val="24"/>
                <w:szCs w:val="24"/>
                <w:lang w:val="en-US"/>
              </w:rPr>
              <w:t>«</w:t>
            </w:r>
            <w:r w:rsidR="009676A4" w:rsidRPr="001C61A4">
              <w:rPr>
                <w:rFonts w:ascii="Times New Roman" w:hAnsi="Times New Roman" w:cs="Times New Roman"/>
                <w:b/>
                <w:sz w:val="24"/>
                <w:szCs w:val="24"/>
                <w:lang w:val="en-US"/>
              </w:rPr>
              <w:t>Learn</w:t>
            </w:r>
            <w:r w:rsidR="009676A4" w:rsidRPr="009676A4">
              <w:rPr>
                <w:rFonts w:ascii="Times New Roman" w:hAnsi="Times New Roman" w:cs="Times New Roman"/>
                <w:b/>
                <w:sz w:val="24"/>
                <w:szCs w:val="24"/>
                <w:lang w:val="en-US"/>
              </w:rPr>
              <w:t xml:space="preserve"> </w:t>
            </w:r>
            <w:r w:rsidR="009676A4" w:rsidRPr="001C61A4">
              <w:rPr>
                <w:rFonts w:ascii="Times New Roman" w:hAnsi="Times New Roman" w:cs="Times New Roman"/>
                <w:b/>
                <w:sz w:val="24"/>
                <w:szCs w:val="24"/>
                <w:lang w:val="en-US"/>
              </w:rPr>
              <w:t>English</w:t>
            </w:r>
            <w:r w:rsidR="009676A4">
              <w:rPr>
                <w:rFonts w:ascii="Times New Roman" w:hAnsi="Times New Roman" w:cs="Times New Roman"/>
                <w:b/>
                <w:sz w:val="24"/>
                <w:szCs w:val="24"/>
                <w:lang w:val="kk-KZ"/>
              </w:rPr>
              <w:t xml:space="preserve">» </w:t>
            </w:r>
            <w:r w:rsidR="009676A4" w:rsidRPr="009676A4">
              <w:rPr>
                <w:rFonts w:ascii="Times New Roman" w:eastAsia="Times New Roman" w:hAnsi="Times New Roman" w:cs="Times New Roman"/>
                <w:b/>
                <w:bCs/>
                <w:sz w:val="24"/>
                <w:szCs w:val="24"/>
                <w:lang w:val="kk-KZ"/>
              </w:rPr>
              <w:t>«</w:t>
            </w:r>
            <w:r w:rsidR="009676A4" w:rsidRPr="009676A4">
              <w:rPr>
                <w:rFonts w:ascii="Times New Roman" w:eastAsia="Times New Roman" w:hAnsi="Times New Roman" w:cs="Times New Roman"/>
                <w:b/>
                <w:bCs/>
                <w:sz w:val="24"/>
                <w:szCs w:val="24"/>
                <w:lang w:val="en-US"/>
              </w:rPr>
              <w:t>Review</w:t>
            </w:r>
            <w:r w:rsidR="009676A4" w:rsidRPr="009676A4">
              <w:rPr>
                <w:rFonts w:ascii="Times New Roman" w:eastAsia="Times New Roman" w:hAnsi="Times New Roman" w:cs="Times New Roman"/>
                <w:b/>
                <w:bCs/>
                <w:sz w:val="24"/>
                <w:szCs w:val="24"/>
                <w:lang w:val="kk-KZ"/>
              </w:rPr>
              <w:t>»</w:t>
            </w:r>
            <w:r w:rsidR="009676A4">
              <w:rPr>
                <w:lang w:val="kk-KZ"/>
              </w:rPr>
              <w:t>.</w:t>
            </w:r>
            <w:r w:rsidR="009676A4" w:rsidRPr="009676A4">
              <w:rPr>
                <w:lang w:val="en-US"/>
              </w:rPr>
              <w:t xml:space="preserve">                  </w:t>
            </w:r>
          </w:p>
          <w:p w14:paraId="2BECCDC1" w14:textId="660A5952" w:rsidR="00823E48" w:rsidRPr="00823E48" w:rsidRDefault="009676A4">
            <w:pPr>
              <w:widowControl w:val="0"/>
              <w:rPr>
                <w:rFonts w:ascii="Times New Roman" w:eastAsia="Times New Roman" w:hAnsi="Times New Roman" w:cs="Times New Roman"/>
                <w:sz w:val="24"/>
                <w:szCs w:val="24"/>
                <w:lang w:val="kk-KZ"/>
              </w:rPr>
            </w:pPr>
            <w:r w:rsidRPr="009676A4">
              <w:rPr>
                <w:rFonts w:ascii="Times New Roman" w:hAnsi="Times New Roman" w:cs="Times New Roman"/>
                <w:color w:val="333333"/>
                <w:sz w:val="24"/>
                <w:szCs w:val="24"/>
                <w:lang w:val="kk-KZ"/>
              </w:rPr>
              <w:t>Цель:</w:t>
            </w:r>
            <w:r>
              <w:rPr>
                <w:color w:val="333333"/>
                <w:lang w:val="kk-KZ"/>
              </w:rPr>
              <w:t xml:space="preserve"> </w:t>
            </w:r>
            <w:r w:rsidRPr="009676A4">
              <w:rPr>
                <w:rFonts w:ascii="Times New Roman" w:hAnsi="Times New Roman" w:cs="Times New Roman"/>
                <w:color w:val="333333"/>
                <w:sz w:val="24"/>
                <w:szCs w:val="24"/>
              </w:rPr>
              <w:t xml:space="preserve">Повторить слова по теме "Clothes". Развивать навыки аудирования, говорения, приветствия и познавательный кругозор детей. Воспитать интерес к иностранному языку. Развивать логическое </w:t>
            </w:r>
            <w:r w:rsidRPr="009676A4">
              <w:rPr>
                <w:rFonts w:ascii="Times New Roman" w:hAnsi="Times New Roman" w:cs="Times New Roman"/>
                <w:color w:val="333333"/>
                <w:sz w:val="24"/>
                <w:szCs w:val="24"/>
              </w:rPr>
              <w:lastRenderedPageBreak/>
              <w:t>мышление.</w:t>
            </w:r>
          </w:p>
        </w:tc>
      </w:tr>
      <w:tr w:rsidR="005A21DB" w14:paraId="28F6EC48" w14:textId="77777777" w:rsidTr="00823E48">
        <w:tc>
          <w:tcPr>
            <w:tcW w:w="2324"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204D1BB"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DEEDB02" w14:textId="77777777" w:rsidR="005A21DB" w:rsidRDefault="005A21DB">
            <w:pPr>
              <w:widowControl w:val="0"/>
              <w:rPr>
                <w:rFonts w:ascii="Times New Roman" w:eastAsia="Times New Roman" w:hAnsi="Times New Roman" w:cs="Times New Roman"/>
                <w:sz w:val="24"/>
                <w:szCs w:val="24"/>
              </w:rPr>
            </w:pPr>
          </w:p>
        </w:tc>
        <w:tc>
          <w:tcPr>
            <w:tcW w:w="2326"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F54C107" w14:textId="77777777" w:rsidR="005A21DB" w:rsidRDefault="005A21DB">
            <w:pPr>
              <w:widowControl w:val="0"/>
              <w:rPr>
                <w:rFonts w:ascii="Times New Roman" w:eastAsia="Times New Roman" w:hAnsi="Times New Roman" w:cs="Times New Roman"/>
                <w:sz w:val="24"/>
                <w:szCs w:val="24"/>
              </w:rPr>
            </w:pPr>
          </w:p>
        </w:tc>
        <w:tc>
          <w:tcPr>
            <w:tcW w:w="2371"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17E198F" w14:textId="77777777" w:rsidR="005A21DB" w:rsidRDefault="00D413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рисованию</w:t>
            </w:r>
            <w:r w:rsidR="00CE304F">
              <w:rPr>
                <w:rFonts w:ascii="Times New Roman" w:eastAsia="Times New Roman" w:hAnsi="Times New Roman" w:cs="Times New Roman"/>
                <w:b/>
                <w:sz w:val="24"/>
                <w:szCs w:val="24"/>
                <w:lang w:val="ru-RU"/>
              </w:rPr>
              <w:t>25</w:t>
            </w:r>
            <w:r>
              <w:rPr>
                <w:rFonts w:ascii="Times New Roman" w:eastAsia="Times New Roman" w:hAnsi="Times New Roman" w:cs="Times New Roman"/>
                <w:b/>
                <w:sz w:val="24"/>
                <w:szCs w:val="24"/>
              </w:rPr>
              <w:t xml:space="preserve"> "Ветка сирени".</w:t>
            </w:r>
          </w:p>
          <w:p w14:paraId="6DA771FE"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детей технике рисования на листе бумаги с помощью ватной палочки, отрабатывать технику сешивания белого и синего цвета для создания светло-фиолетового цвета.</w:t>
            </w:r>
          </w:p>
          <w:p w14:paraId="4BCCFE74" w14:textId="77777777" w:rsidR="005A21DB" w:rsidRPr="00CE304F" w:rsidRDefault="00D413ED" w:rsidP="00CE304F">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Наблюдение за объектом "Сирень". Знакомство с натюрмортом. </w:t>
            </w:r>
            <w:r w:rsidR="00CE304F">
              <w:rPr>
                <w:rFonts w:ascii="Times New Roman" w:eastAsia="Times New Roman" w:hAnsi="Times New Roman" w:cs="Times New Roman"/>
                <w:sz w:val="24"/>
                <w:szCs w:val="24"/>
                <w:lang w:val="ru-RU"/>
              </w:rPr>
              <w:t xml:space="preserve"> </w:t>
            </w:r>
          </w:p>
          <w:p w14:paraId="124A989C"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"Ветеринарная поликлиника". </w:t>
            </w:r>
            <w:r>
              <w:rPr>
                <w:rFonts w:ascii="Times New Roman" w:eastAsia="Times New Roman" w:hAnsi="Times New Roman" w:cs="Times New Roman"/>
                <w:i/>
                <w:sz w:val="24"/>
                <w:szCs w:val="24"/>
              </w:rPr>
              <w:t>(ознакомление с окружающим миром, физическое развитие, развитие речи)</w:t>
            </w:r>
          </w:p>
          <w:p w14:paraId="52CD64CC"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представления детей </w:t>
            </w:r>
            <w:r>
              <w:rPr>
                <w:rFonts w:ascii="Times New Roman" w:eastAsia="Times New Roman" w:hAnsi="Times New Roman" w:cs="Times New Roman"/>
                <w:sz w:val="24"/>
                <w:szCs w:val="24"/>
              </w:rPr>
              <w:lastRenderedPageBreak/>
              <w:t>о врачах животных, медсестрах, сиделках, обслуживающих ветеринарную клинику; определять, какую роль играют медицинские работники в поликлинике; воспитывать трудолюбие, бережное отношение к животным, заботу.</w:t>
            </w:r>
          </w:p>
          <w:p w14:paraId="2CA0D4EE" w14:textId="77777777" w:rsidR="005A21DB" w:rsidRPr="00BB229E" w:rsidRDefault="00BB229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w:t>
            </w:r>
          </w:p>
        </w:tc>
        <w:tc>
          <w:tcPr>
            <w:tcW w:w="2281" w:type="dxa"/>
            <w:gridSpan w:val="2"/>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31157ABD" w14:textId="77777777" w:rsidR="005A21DB" w:rsidRDefault="00D413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аппликации</w:t>
            </w:r>
            <w:r w:rsidR="00CE304F">
              <w:rPr>
                <w:rFonts w:ascii="Times New Roman" w:eastAsia="Times New Roman" w:hAnsi="Times New Roman" w:cs="Times New Roman"/>
                <w:b/>
                <w:sz w:val="24"/>
                <w:szCs w:val="24"/>
                <w:lang w:val="ru-RU"/>
              </w:rPr>
              <w:t>27</w:t>
            </w:r>
            <w:r>
              <w:rPr>
                <w:rFonts w:ascii="Times New Roman" w:eastAsia="Times New Roman" w:hAnsi="Times New Roman" w:cs="Times New Roman"/>
                <w:b/>
                <w:sz w:val="24"/>
                <w:szCs w:val="24"/>
              </w:rPr>
              <w:t xml:space="preserve"> "Маша и Медведь в лесу".</w:t>
            </w:r>
          </w:p>
          <w:p w14:paraId="20127B0E"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раскрашивать заготовку мишку коричневой краской, из сказки "Маша и Медведь" методом касания кончиком полусухой кисти на бумаге.</w:t>
            </w:r>
          </w:p>
          <w:p w14:paraId="00078C20"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"Супермаркет". </w:t>
            </w:r>
            <w:r>
              <w:rPr>
                <w:rFonts w:ascii="Times New Roman" w:eastAsia="Times New Roman" w:hAnsi="Times New Roman" w:cs="Times New Roman"/>
                <w:i/>
                <w:sz w:val="24"/>
                <w:szCs w:val="24"/>
              </w:rPr>
              <w:t>(ознакомление с окружающим миром, развитие речи)</w:t>
            </w:r>
          </w:p>
          <w:p w14:paraId="3C975867"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объяснять детям о деятельности "супермаркета"; давать сведения о том, что в </w:t>
            </w:r>
            <w:r>
              <w:rPr>
                <w:rFonts w:ascii="Times New Roman" w:eastAsia="Times New Roman" w:hAnsi="Times New Roman" w:cs="Times New Roman"/>
                <w:sz w:val="24"/>
                <w:szCs w:val="24"/>
              </w:rPr>
              <w:lastRenderedPageBreak/>
              <w:t>супермаркете продаются различные товары; осваивать действия в роли продавца и покупателя; воспитывать положительное отношение, правила общественного порядка.</w:t>
            </w:r>
          </w:p>
          <w:p w14:paraId="15274AC7" w14:textId="77777777" w:rsidR="005A21DB" w:rsidRPr="00880A9F" w:rsidRDefault="00880A9F">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1F6C6FDD" w14:textId="77777777" w:rsidR="005A21DB" w:rsidRDefault="00D413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лепке</w:t>
            </w:r>
            <w:r w:rsidR="00CE304F">
              <w:rPr>
                <w:rFonts w:ascii="Times New Roman" w:eastAsia="Times New Roman" w:hAnsi="Times New Roman" w:cs="Times New Roman"/>
                <w:b/>
                <w:sz w:val="24"/>
                <w:szCs w:val="24"/>
                <w:lang w:val="ru-RU"/>
              </w:rPr>
              <w:t>25</w:t>
            </w:r>
            <w:r>
              <w:rPr>
                <w:rFonts w:ascii="Times New Roman" w:eastAsia="Times New Roman" w:hAnsi="Times New Roman" w:cs="Times New Roman"/>
                <w:b/>
                <w:sz w:val="24"/>
                <w:szCs w:val="24"/>
              </w:rPr>
              <w:t xml:space="preserve"> "Ромашка обыкновенная".</w:t>
            </w:r>
          </w:p>
          <w:p w14:paraId="1E0C3446"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у детей навыки использования различных приемов при лепке цветка; учить наносит пластилин на тонкую палочку, имитируя стебель цветка.</w:t>
            </w:r>
          </w:p>
          <w:p w14:paraId="553E23BE"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"Столовая". </w:t>
            </w:r>
            <w:r>
              <w:rPr>
                <w:rFonts w:ascii="Times New Roman" w:eastAsia="Times New Roman" w:hAnsi="Times New Roman" w:cs="Times New Roman"/>
                <w:i/>
                <w:sz w:val="24"/>
                <w:szCs w:val="24"/>
              </w:rPr>
              <w:t>(ознакомление с окружающим миром, физическое развитие, развитие речи)</w:t>
            </w:r>
          </w:p>
          <w:p w14:paraId="4BEE0059" w14:textId="77777777" w:rsidR="005A21DB" w:rsidRPr="001D25F1" w:rsidRDefault="00D413ED">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 xml:space="preserve">Цель: закрепить знания детей о специалистах, работающих в столовой комнате: поваре, официантке, </w:t>
            </w:r>
            <w:r>
              <w:rPr>
                <w:rFonts w:ascii="Times New Roman" w:eastAsia="Times New Roman" w:hAnsi="Times New Roman" w:cs="Times New Roman"/>
                <w:sz w:val="24"/>
                <w:szCs w:val="24"/>
              </w:rPr>
              <w:lastRenderedPageBreak/>
              <w:t xml:space="preserve">кассире, гардеробщике; усвоить этические правила поведения в общественных местах, в питании, мотивировать их соблюдать; воспитывать уважение к труду, выстраивать отношения на основе вежливости. </w:t>
            </w:r>
            <w:r w:rsidR="001D25F1">
              <w:rPr>
                <w:rFonts w:ascii="Times New Roman" w:eastAsia="Times New Roman" w:hAnsi="Times New Roman" w:cs="Times New Roman"/>
                <w:sz w:val="24"/>
                <w:szCs w:val="24"/>
                <w:lang w:val="kk-KZ"/>
              </w:rPr>
              <w:t xml:space="preserve"> </w:t>
            </w:r>
          </w:p>
          <w:p w14:paraId="04902563" w14:textId="77777777" w:rsidR="005A21DB" w:rsidRDefault="001D25F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kk-KZ"/>
              </w:rPr>
              <w:t xml:space="preserve"> </w:t>
            </w:r>
            <w:r w:rsidR="00D413ED">
              <w:rPr>
                <w:rFonts w:ascii="Times New Roman" w:eastAsia="Times New Roman" w:hAnsi="Times New Roman" w:cs="Times New Roman"/>
                <w:sz w:val="24"/>
                <w:szCs w:val="24"/>
              </w:rPr>
              <w:t>.</w:t>
            </w:r>
          </w:p>
        </w:tc>
      </w:tr>
      <w:tr w:rsidR="005A21DB" w14:paraId="7E9C5F19" w14:textId="77777777" w:rsidTr="00823E48">
        <w:tc>
          <w:tcPr>
            <w:tcW w:w="2324"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3D34B2B"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BF76F42" w14:textId="77777777" w:rsidR="005A21DB" w:rsidRDefault="005A21DB">
            <w:pPr>
              <w:widowControl w:val="0"/>
              <w:rPr>
                <w:rFonts w:ascii="Times New Roman" w:eastAsia="Times New Roman" w:hAnsi="Times New Roman" w:cs="Times New Roman"/>
                <w:sz w:val="24"/>
                <w:szCs w:val="24"/>
              </w:rPr>
            </w:pPr>
          </w:p>
        </w:tc>
        <w:tc>
          <w:tcPr>
            <w:tcW w:w="2326"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E74317C" w14:textId="77777777" w:rsidR="005A21DB" w:rsidRDefault="005A21DB">
            <w:pPr>
              <w:widowControl w:val="0"/>
              <w:rPr>
                <w:rFonts w:ascii="Times New Roman" w:eastAsia="Times New Roman" w:hAnsi="Times New Roman" w:cs="Times New Roman"/>
                <w:sz w:val="24"/>
                <w:szCs w:val="24"/>
              </w:rPr>
            </w:pPr>
          </w:p>
        </w:tc>
        <w:tc>
          <w:tcPr>
            <w:tcW w:w="2371"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A9B3B4A" w14:textId="77777777" w:rsidR="005A21DB" w:rsidRDefault="00D413ED">
            <w:pPr>
              <w:widowControl w:val="0"/>
              <w:rPr>
                <w:rFonts w:ascii="Times New Roman" w:eastAsia="Times New Roman" w:hAnsi="Times New Roman" w:cs="Times New Roman"/>
                <w:i/>
                <w:sz w:val="24"/>
                <w:szCs w:val="24"/>
              </w:rPr>
            </w:pPr>
            <w:r w:rsidRPr="00BB229E">
              <w:rPr>
                <w:rFonts w:ascii="Times New Roman" w:eastAsia="Times New Roman" w:hAnsi="Times New Roman" w:cs="Times New Roman"/>
                <w:b/>
                <w:sz w:val="24"/>
                <w:szCs w:val="24"/>
              </w:rPr>
              <w:t>Дидактическая игра</w:t>
            </w:r>
            <w:r>
              <w:rPr>
                <w:rFonts w:ascii="Times New Roman" w:eastAsia="Times New Roman" w:hAnsi="Times New Roman" w:cs="Times New Roman"/>
                <w:sz w:val="24"/>
                <w:szCs w:val="24"/>
              </w:rPr>
              <w:t xml:space="preserve"> "Назови слова с согласным (гласным) звуком в начале (конце, середине) слова". </w:t>
            </w:r>
            <w:r>
              <w:rPr>
                <w:rFonts w:ascii="Times New Roman" w:eastAsia="Times New Roman" w:hAnsi="Times New Roman" w:cs="Times New Roman"/>
                <w:i/>
                <w:sz w:val="24"/>
                <w:szCs w:val="24"/>
              </w:rPr>
              <w:t>(обучение, грамоте, развитие, речи, ознакомление с окружающим миром)</w:t>
            </w:r>
          </w:p>
          <w:p w14:paraId="203E462C"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фонематический слух, внимание, воображение, обогащать словарный </w:t>
            </w:r>
            <w:r>
              <w:rPr>
                <w:rFonts w:ascii="Times New Roman" w:eastAsia="Times New Roman" w:hAnsi="Times New Roman" w:cs="Times New Roman"/>
                <w:sz w:val="24"/>
                <w:szCs w:val="24"/>
              </w:rPr>
              <w:lastRenderedPageBreak/>
              <w:t>запас.</w:t>
            </w:r>
          </w:p>
          <w:p w14:paraId="1016D9FB" w14:textId="77777777" w:rsidR="005A21DB" w:rsidRPr="001D25F1" w:rsidRDefault="001D25F1">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w:t>
            </w:r>
          </w:p>
        </w:tc>
        <w:tc>
          <w:tcPr>
            <w:tcW w:w="2281"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7B53D69" w14:textId="77777777" w:rsidR="005A21DB" w:rsidRDefault="00D413ED">
            <w:pPr>
              <w:widowControl w:val="0"/>
              <w:rPr>
                <w:rFonts w:ascii="Times New Roman" w:eastAsia="Times New Roman" w:hAnsi="Times New Roman" w:cs="Times New Roman"/>
                <w:i/>
                <w:sz w:val="24"/>
                <w:szCs w:val="24"/>
              </w:rPr>
            </w:pPr>
            <w:r w:rsidRPr="00CE304F">
              <w:rPr>
                <w:rFonts w:ascii="Times New Roman" w:eastAsia="Times New Roman" w:hAnsi="Times New Roman" w:cs="Times New Roman"/>
                <w:b/>
                <w:sz w:val="24"/>
                <w:szCs w:val="24"/>
              </w:rPr>
              <w:lastRenderedPageBreak/>
              <w:t>Складывание из бумаги: "Лягушка".</w:t>
            </w:r>
            <w:r>
              <w:rPr>
                <w:rFonts w:ascii="Times New Roman" w:eastAsia="Times New Roman" w:hAnsi="Times New Roman" w:cs="Times New Roman"/>
                <w:i/>
                <w:sz w:val="24"/>
                <w:szCs w:val="24"/>
              </w:rPr>
              <w:t xml:space="preserve"> (конструирование, ознакомление с окружающим миром, физическое развитие)</w:t>
            </w:r>
          </w:p>
          <w:p w14:paraId="5F01CD12"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восприятие, память, мышление, воображение, мелкую моторику рук; воспитывать </w:t>
            </w:r>
            <w:r>
              <w:rPr>
                <w:rFonts w:ascii="Times New Roman" w:eastAsia="Times New Roman" w:hAnsi="Times New Roman" w:cs="Times New Roman"/>
                <w:sz w:val="24"/>
                <w:szCs w:val="24"/>
              </w:rPr>
              <w:lastRenderedPageBreak/>
              <w:t>усидчивость, целеустремленность., любовь к творческой деятельности.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32502E7" w14:textId="77777777" w:rsidR="005A21DB" w:rsidRDefault="00D413ED">
            <w:pPr>
              <w:widowControl w:val="0"/>
              <w:rPr>
                <w:rFonts w:ascii="Times New Roman" w:eastAsia="Times New Roman" w:hAnsi="Times New Roman" w:cs="Times New Roman"/>
                <w:i/>
                <w:sz w:val="24"/>
                <w:szCs w:val="24"/>
              </w:rPr>
            </w:pPr>
            <w:r w:rsidRPr="00CE304F">
              <w:rPr>
                <w:rFonts w:ascii="Times New Roman" w:eastAsia="Times New Roman" w:hAnsi="Times New Roman" w:cs="Times New Roman"/>
                <w:b/>
                <w:sz w:val="24"/>
                <w:szCs w:val="24"/>
              </w:rPr>
              <w:lastRenderedPageBreak/>
              <w:t>Бабочка летает,</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1DED502E"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Крыльями сверкает,</w:t>
            </w:r>
          </w:p>
          <w:p w14:paraId="3429BCA5"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листика на травку,</w:t>
            </w:r>
          </w:p>
          <w:p w14:paraId="4036C7CE"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Яркая, порхает!</w:t>
            </w:r>
          </w:p>
          <w:p w14:paraId="109BF6B7"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 она — на лютике,</w:t>
            </w:r>
          </w:p>
          <w:p w14:paraId="4A548BE4"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 — на василечке.</w:t>
            </w:r>
          </w:p>
          <w:p w14:paraId="2887999F"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Выпила росинку</w:t>
            </w:r>
          </w:p>
          <w:p w14:paraId="751D42E6"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нектар в цветочке!</w:t>
            </w:r>
          </w:p>
        </w:tc>
      </w:tr>
      <w:tr w:rsidR="005A21DB" w14:paraId="30AEA8D8" w14:textId="77777777" w:rsidTr="00823E48">
        <w:tc>
          <w:tcPr>
            <w:tcW w:w="2324"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FF93180"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30" w:type="dxa"/>
            <w:gridSpan w:val="7"/>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5ECD93D"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навыки организованного одевания, соблюдения порядка в шкафу; поддерживать навыки самопроверки, взаимопроверки, взаимопомощи, закрепить правила организованного выхода на прогулку, правила безопасности; воспитывать осознанное отношение к своему здоровью, к деятельности.</w:t>
            </w:r>
          </w:p>
          <w:p w14:paraId="0A56B58E"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Ағаш көркі – жапырақ, адам көркі – шүберек. (Дерево украшают листья, человека – одежда).</w:t>
            </w:r>
          </w:p>
          <w:p w14:paraId="3B7FCB7F"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Закрепить наименования одежды, предметов на казахском языке: шалбар - штаны, шұлық - носки, көйлек - платье, жейде - рубашка, күртеше - куртка, бас киім - головной убор, аяқ-киім - обувь, қолшатыр - зонтик, ойын жабдықтары - игровое оборудование. </w:t>
            </w:r>
            <w:r>
              <w:rPr>
                <w:rFonts w:ascii="Times New Roman" w:eastAsia="Times New Roman" w:hAnsi="Times New Roman" w:cs="Times New Roman"/>
                <w:i/>
                <w:sz w:val="24"/>
                <w:szCs w:val="24"/>
              </w:rPr>
              <w:t>(физическое развитие, соц-эмоц развитие, кгн, навыки самообслуживания, казахский язык)</w:t>
            </w:r>
          </w:p>
        </w:tc>
      </w:tr>
      <w:tr w:rsidR="005A21DB" w14:paraId="599A8D5E" w14:textId="77777777" w:rsidTr="00823E48">
        <w:tc>
          <w:tcPr>
            <w:tcW w:w="2324"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7903AEA"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330F1AF" w14:textId="77777777" w:rsidR="005A21DB" w:rsidRDefault="005A21DB">
            <w:pPr>
              <w:widowControl w:val="0"/>
              <w:rPr>
                <w:rFonts w:ascii="Times New Roman" w:eastAsia="Times New Roman" w:hAnsi="Times New Roman" w:cs="Times New Roman"/>
                <w:sz w:val="24"/>
                <w:szCs w:val="24"/>
              </w:rPr>
            </w:pPr>
          </w:p>
        </w:tc>
        <w:tc>
          <w:tcPr>
            <w:tcW w:w="2326"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7B495C5" w14:textId="77777777" w:rsidR="005A21DB" w:rsidRDefault="005A21DB">
            <w:pPr>
              <w:widowControl w:val="0"/>
              <w:rPr>
                <w:rFonts w:ascii="Times New Roman" w:eastAsia="Times New Roman" w:hAnsi="Times New Roman" w:cs="Times New Roman"/>
                <w:sz w:val="24"/>
                <w:szCs w:val="24"/>
              </w:rPr>
            </w:pPr>
          </w:p>
        </w:tc>
        <w:tc>
          <w:tcPr>
            <w:tcW w:w="2371"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5E2A68B"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тюльпанами. </w:t>
            </w:r>
            <w:r>
              <w:rPr>
                <w:rFonts w:ascii="Times New Roman" w:eastAsia="Times New Roman" w:hAnsi="Times New Roman" w:cs="Times New Roman"/>
                <w:i/>
                <w:sz w:val="24"/>
                <w:szCs w:val="24"/>
              </w:rPr>
              <w:t>(ознакомление с окружающим миром, развитие речи)</w:t>
            </w:r>
          </w:p>
          <w:p w14:paraId="431C05A0" w14:textId="77777777" w:rsidR="005A21DB" w:rsidRPr="00BB229E"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детей наблюдать за весенними цветами, тюльпанами; пополнять знания о растении, активизировать словарь; развивать связную речь, </w:t>
            </w:r>
            <w:r>
              <w:rPr>
                <w:rFonts w:ascii="Times New Roman" w:eastAsia="Times New Roman" w:hAnsi="Times New Roman" w:cs="Times New Roman"/>
                <w:sz w:val="24"/>
                <w:szCs w:val="24"/>
              </w:rPr>
              <w:lastRenderedPageBreak/>
              <w:t>мышление, эстетический вкус; воспитывать любовь к природе, чувство заботы о цветах.</w:t>
            </w:r>
          </w:p>
          <w:p w14:paraId="2510B0E1"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сбор растений, листьев, соцветий, цветов для гербария, для творческих поделок.</w:t>
            </w:r>
            <w:r>
              <w:rPr>
                <w:rFonts w:ascii="Times New Roman" w:eastAsia="Times New Roman" w:hAnsi="Times New Roman" w:cs="Times New Roman"/>
                <w:i/>
                <w:sz w:val="24"/>
                <w:szCs w:val="24"/>
              </w:rPr>
              <w:t xml:space="preserve"> (физическое развитие, соц-эмоц развитие, навыки самообслуживания, ознакомление с окружающим миром)</w:t>
            </w:r>
          </w:p>
          <w:p w14:paraId="0C5E74D8"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умения детей аккуратно, согласно инструкций выполнять посильные поручения, понимать суть и важность заданий, соблюдать правила безопасности, бережно относиться к </w:t>
            </w:r>
            <w:r>
              <w:rPr>
                <w:rFonts w:ascii="Times New Roman" w:eastAsia="Times New Roman" w:hAnsi="Times New Roman" w:cs="Times New Roman"/>
                <w:sz w:val="24"/>
                <w:szCs w:val="24"/>
              </w:rPr>
              <w:lastRenderedPageBreak/>
              <w:t>растениям.</w:t>
            </w:r>
          </w:p>
          <w:p w14:paraId="1EB5326D"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"Краски".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основы математики)</w:t>
            </w:r>
          </w:p>
          <w:p w14:paraId="285C3CAA" w14:textId="77777777" w:rsidR="005A21DB" w:rsidRPr="00BB229E"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бега, реакцию, быстроту, внимательность; воспитывать дружелюбие.</w:t>
            </w:r>
          </w:p>
          <w:p w14:paraId="75902104"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"Брось и поймай".</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14:paraId="354F9FCC" w14:textId="77777777" w:rsidR="005A21DB" w:rsidRPr="006C5BC9"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 совершенствовать умения детей бросать мяч от груди и ловить его раскрытыми ладонями вверх, вперед (волейбол); побуждать быть внимательным, ловким, цепким, </w:t>
            </w:r>
            <w:r>
              <w:rPr>
                <w:rFonts w:ascii="Times New Roman" w:eastAsia="Times New Roman" w:hAnsi="Times New Roman" w:cs="Times New Roman"/>
                <w:sz w:val="24"/>
                <w:szCs w:val="24"/>
              </w:rPr>
              <w:lastRenderedPageBreak/>
              <w:t>уметь удерживать равновесие; воспитывать дружелюбие, выносливость.</w:t>
            </w:r>
          </w:p>
          <w:p w14:paraId="4AB22D00" w14:textId="77777777" w:rsidR="005A21DB" w:rsidRDefault="00D413ED">
            <w:pPr>
              <w:widowControl w:val="0"/>
              <w:rPr>
                <w:rFonts w:ascii="Times New Roman" w:eastAsia="Times New Roman" w:hAnsi="Times New Roman" w:cs="Times New Roman"/>
                <w:i/>
                <w:sz w:val="24"/>
                <w:szCs w:val="24"/>
              </w:rPr>
            </w:pPr>
            <w:r w:rsidRPr="006C5BC9">
              <w:rPr>
                <w:rFonts w:ascii="Times New Roman" w:eastAsia="Times New Roman" w:hAnsi="Times New Roman" w:cs="Times New Roman"/>
                <w:b/>
                <w:sz w:val="24"/>
                <w:szCs w:val="24"/>
              </w:rPr>
              <w:t>Самостоятельная свободная игровая деятельность</w:t>
            </w:r>
            <w:r>
              <w:rPr>
                <w:rFonts w:ascii="Times New Roman" w:eastAsia="Times New Roman" w:hAnsi="Times New Roman" w:cs="Times New Roman"/>
                <w:sz w:val="24"/>
                <w:szCs w:val="24"/>
              </w:rPr>
              <w:t xml:space="preserve">: упражнение "Катаемся на самокатах". </w:t>
            </w:r>
            <w:r>
              <w:rPr>
                <w:rFonts w:ascii="Times New Roman" w:eastAsia="Times New Roman" w:hAnsi="Times New Roman" w:cs="Times New Roman"/>
                <w:i/>
                <w:sz w:val="24"/>
                <w:szCs w:val="24"/>
              </w:rPr>
              <w:t>(физическая культура, ознакомление с окружающим миром, развитие речи, соц-эмоц развитие)</w:t>
            </w:r>
          </w:p>
          <w:p w14:paraId="30753550"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умение качественно их выполнять; способствовать развитию самостоятельных игровых навыков, умений организовывать игру по правилам, </w:t>
            </w:r>
            <w:r>
              <w:rPr>
                <w:rFonts w:ascii="Times New Roman" w:eastAsia="Times New Roman" w:hAnsi="Times New Roman" w:cs="Times New Roman"/>
                <w:sz w:val="24"/>
                <w:szCs w:val="24"/>
              </w:rPr>
              <w:lastRenderedPageBreak/>
              <w:t>следовать им; воспитывать умение доводить начатое до конца, чувство сплоченности, дружеские качества.</w:t>
            </w:r>
          </w:p>
        </w:tc>
        <w:tc>
          <w:tcPr>
            <w:tcW w:w="2281" w:type="dxa"/>
            <w:gridSpan w:val="2"/>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1B8B0F83"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первыми насекомыми, муравьями.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40DED913" w14:textId="77777777" w:rsidR="005A21DB" w:rsidRPr="00B67BA2" w:rsidRDefault="00D413ED" w:rsidP="00B67BA2">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 xml:space="preserve">Цель: пополнять знания детей о жизни насекомых весной, о муравьях; побуждать к </w:t>
            </w:r>
            <w:r>
              <w:rPr>
                <w:rFonts w:ascii="Times New Roman" w:eastAsia="Times New Roman" w:hAnsi="Times New Roman" w:cs="Times New Roman"/>
                <w:sz w:val="24"/>
                <w:szCs w:val="24"/>
              </w:rPr>
              <w:lastRenderedPageBreak/>
              <w:t>рассуждению о причинно-следственных связях между весенним потеплением и пробуждением насекомых; развивать мышление, речь, наблюдательность, кругозор.</w:t>
            </w:r>
            <w:r w:rsidR="00B67BA2">
              <w:rPr>
                <w:rFonts w:ascii="Times New Roman" w:eastAsia="Times New Roman" w:hAnsi="Times New Roman" w:cs="Times New Roman"/>
                <w:sz w:val="24"/>
                <w:szCs w:val="24"/>
                <w:lang w:val="kk-KZ"/>
              </w:rPr>
              <w:t xml:space="preserve"> </w:t>
            </w:r>
          </w:p>
          <w:p w14:paraId="403A887E"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очистка участка младшей группы, поверхности песка от растительного сора.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(физическое развитие, соц-эмоц развитие, навыки самообслуживания, ознакомление с окружающим миром)</w:t>
            </w:r>
          </w:p>
          <w:p w14:paraId="20931467"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помогать младшим; развивать навыки быстрой </w:t>
            </w:r>
            <w:r>
              <w:rPr>
                <w:rFonts w:ascii="Times New Roman" w:eastAsia="Times New Roman" w:hAnsi="Times New Roman" w:cs="Times New Roman"/>
                <w:sz w:val="24"/>
                <w:szCs w:val="24"/>
              </w:rPr>
              <w:lastRenderedPageBreak/>
              <w:t>организации в трудовой деятельности; воспитывать трудолюбие, чувство заботы о младших.</w:t>
            </w:r>
          </w:p>
          <w:p w14:paraId="458289F6"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"Третий лишний".</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соц-эмоц развитие, основы математики)</w:t>
            </w:r>
          </w:p>
          <w:p w14:paraId="3BF37457" w14:textId="77777777" w:rsidR="005A21DB" w:rsidRPr="00B67BA2"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пространственную ориентировку, внимательность, быстроту, ловкость, выносливость.</w:t>
            </w:r>
          </w:p>
          <w:p w14:paraId="05C2FC82"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"Передача мяча через сетку".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245DC4F8" w14:textId="77777777" w:rsidR="005A21DB" w:rsidRPr="00E9329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перебрасывать мяч двумя руками через сетку; развивать внимание, </w:t>
            </w:r>
            <w:r>
              <w:rPr>
                <w:rFonts w:ascii="Times New Roman" w:eastAsia="Times New Roman" w:hAnsi="Times New Roman" w:cs="Times New Roman"/>
                <w:sz w:val="24"/>
                <w:szCs w:val="24"/>
              </w:rPr>
              <w:lastRenderedPageBreak/>
              <w:t>ловкость, силу, скорость реакции, ориентировку в пространстве, навыки удерживать равновесие; воспитывать выносливость, целеустремленность.</w:t>
            </w:r>
          </w:p>
          <w:p w14:paraId="3C5A2B58" w14:textId="77777777" w:rsidR="005A21DB" w:rsidRDefault="00D413ED">
            <w:pPr>
              <w:widowControl w:val="0"/>
              <w:rPr>
                <w:rFonts w:ascii="Times New Roman" w:eastAsia="Times New Roman" w:hAnsi="Times New Roman" w:cs="Times New Roman"/>
                <w:i/>
                <w:sz w:val="24"/>
                <w:szCs w:val="24"/>
              </w:rPr>
            </w:pPr>
            <w:r w:rsidRPr="00E9329B">
              <w:rPr>
                <w:rFonts w:ascii="Times New Roman" w:eastAsia="Times New Roman" w:hAnsi="Times New Roman" w:cs="Times New Roman"/>
                <w:b/>
                <w:sz w:val="24"/>
                <w:szCs w:val="24"/>
              </w:rPr>
              <w:t>Самостоятельная свободная игровая деятельность</w:t>
            </w:r>
            <w:r>
              <w:rPr>
                <w:rFonts w:ascii="Times New Roman" w:eastAsia="Times New Roman" w:hAnsi="Times New Roman" w:cs="Times New Roman"/>
                <w:sz w:val="24"/>
                <w:szCs w:val="24"/>
              </w:rPr>
              <w:t xml:space="preserve">: упражнение "Катаемся на велосипедах". </w:t>
            </w:r>
            <w:r>
              <w:rPr>
                <w:rFonts w:ascii="Times New Roman" w:eastAsia="Times New Roman" w:hAnsi="Times New Roman" w:cs="Times New Roman"/>
                <w:i/>
                <w:sz w:val="24"/>
                <w:szCs w:val="24"/>
              </w:rPr>
              <w:t>(физическая культура, ознакомление с окружающим миром, развитие речи, соц-эмоц развитие)</w:t>
            </w:r>
          </w:p>
          <w:p w14:paraId="6A3DB338"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умение качественно их выполнять; способствовать </w:t>
            </w:r>
            <w:r>
              <w:rPr>
                <w:rFonts w:ascii="Times New Roman" w:eastAsia="Times New Roman" w:hAnsi="Times New Roman" w:cs="Times New Roman"/>
                <w:sz w:val="24"/>
                <w:szCs w:val="24"/>
              </w:rPr>
              <w:lastRenderedPageBreak/>
              <w:t>развитию 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дружеские качества.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C116CE5"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вороной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238B6935" w14:textId="77777777" w:rsidR="005A21DB" w:rsidRPr="00B67BA2" w:rsidRDefault="00D413ED" w:rsidP="00B67BA2">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 xml:space="preserve">Цель: закреплять представления о вороне, как птице, прилетающей на участок детского сада; побуждать к рассуждению о повадках птицы; развивать любознательность; </w:t>
            </w:r>
            <w:r>
              <w:rPr>
                <w:rFonts w:ascii="Times New Roman" w:eastAsia="Times New Roman" w:hAnsi="Times New Roman" w:cs="Times New Roman"/>
                <w:sz w:val="24"/>
                <w:szCs w:val="24"/>
              </w:rPr>
              <w:lastRenderedPageBreak/>
              <w:t>воспитывать объективное отношение к окружающему миру.</w:t>
            </w:r>
            <w:r w:rsidR="00B67BA2">
              <w:rPr>
                <w:rFonts w:ascii="Times New Roman" w:eastAsia="Times New Roman" w:hAnsi="Times New Roman" w:cs="Times New Roman"/>
                <w:sz w:val="24"/>
                <w:szCs w:val="24"/>
                <w:lang w:val="kk-KZ"/>
              </w:rPr>
              <w:t xml:space="preserve"> </w:t>
            </w:r>
          </w:p>
          <w:p w14:paraId="364FCBD4"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очистка беседки (участка) от сора.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(физическое развитие, соц-эмоц развитие, навыки самообслуживания, ознакомление с окружающим миром)</w:t>
            </w:r>
          </w:p>
          <w:p w14:paraId="2E4B58FC"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умения детей организованно выполнять посильные поручения, понимать суть и важность заданий, соблюдать правила безопасности, ответственно относиться к труду.</w:t>
            </w:r>
          </w:p>
          <w:p w14:paraId="1BA194A4"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Казахская народная подвижная игра </w:t>
            </w:r>
            <w:r>
              <w:rPr>
                <w:rFonts w:ascii="Times New Roman" w:eastAsia="Times New Roman" w:hAnsi="Times New Roman" w:cs="Times New Roman"/>
                <w:b/>
                <w:sz w:val="24"/>
                <w:szCs w:val="24"/>
              </w:rPr>
              <w:lastRenderedPageBreak/>
              <w:t>"Ак суйек".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20D009EF" w14:textId="77777777" w:rsidR="005A21DB" w:rsidRPr="00E9329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командной игры, развивать личные качества, ловкость, меткость, выдержку.</w:t>
            </w:r>
          </w:p>
          <w:p w14:paraId="6819CBB2"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"Прокати мяч". </w:t>
            </w:r>
            <w:r>
              <w:rPr>
                <w:rFonts w:ascii="Times New Roman" w:eastAsia="Times New Roman" w:hAnsi="Times New Roman" w:cs="Times New Roman"/>
                <w:i/>
                <w:sz w:val="24"/>
                <w:szCs w:val="24"/>
              </w:rPr>
              <w:t>(физическая культура)</w:t>
            </w:r>
          </w:p>
          <w:p w14:paraId="40A85C82"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прокатывании мяча по прямой в цель (под дугу, лунку, в кегли; развивать меткость, глазомер, ловкость, ориентировку в пространстве; воспитывать целеустремленность, выдержку.</w:t>
            </w:r>
          </w:p>
          <w:p w14:paraId="15F1AFD6" w14:textId="77777777" w:rsidR="005A21DB" w:rsidRDefault="00D413ED">
            <w:pPr>
              <w:widowControl w:val="0"/>
              <w:rPr>
                <w:rFonts w:ascii="Times New Roman" w:eastAsia="Times New Roman" w:hAnsi="Times New Roman" w:cs="Times New Roman"/>
                <w:i/>
                <w:sz w:val="24"/>
                <w:szCs w:val="24"/>
              </w:rPr>
            </w:pPr>
            <w:r w:rsidRPr="00E9329B">
              <w:rPr>
                <w:rFonts w:ascii="Times New Roman" w:eastAsia="Times New Roman" w:hAnsi="Times New Roman" w:cs="Times New Roman"/>
                <w:b/>
                <w:sz w:val="24"/>
                <w:szCs w:val="24"/>
              </w:rPr>
              <w:lastRenderedPageBreak/>
              <w:t>Самостоятельная свободная игровая деятельность</w:t>
            </w:r>
            <w:r w:rsidR="00E9329B">
              <w:rPr>
                <w:rFonts w:ascii="Times New Roman" w:eastAsia="Times New Roman" w:hAnsi="Times New Roman" w:cs="Times New Roman"/>
                <w:sz w:val="24"/>
                <w:szCs w:val="24"/>
              </w:rPr>
              <w:t>: упражнение</w:t>
            </w:r>
            <w:r>
              <w:rPr>
                <w:rFonts w:ascii="Times New Roman" w:eastAsia="Times New Roman" w:hAnsi="Times New Roman" w:cs="Times New Roman"/>
                <w:sz w:val="24"/>
                <w:szCs w:val="24"/>
              </w:rPr>
              <w:t>"Катаемся на велосипедах".</w:t>
            </w:r>
            <w:r>
              <w:rPr>
                <w:rFonts w:ascii="Times New Roman" w:eastAsia="Times New Roman" w:hAnsi="Times New Roman" w:cs="Times New Roman"/>
                <w:i/>
                <w:sz w:val="24"/>
                <w:szCs w:val="24"/>
              </w:rPr>
              <w:t xml:space="preserve"> (физическая культура, ознакомление с окружающим миром, развитие речи, соц-эмоц развитие)</w:t>
            </w:r>
          </w:p>
          <w:p w14:paraId="73F35897"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умение качественно их выполнять; способствовать развитию самостоятельных игровых навыков, умений организовывать игру по правилам, следовать им; воспитывать умение доводить начатое до конца, чувство сплоченности, </w:t>
            </w:r>
            <w:r>
              <w:rPr>
                <w:rFonts w:ascii="Times New Roman" w:eastAsia="Times New Roman" w:hAnsi="Times New Roman" w:cs="Times New Roman"/>
                <w:sz w:val="24"/>
                <w:szCs w:val="24"/>
              </w:rPr>
              <w:lastRenderedPageBreak/>
              <w:t>дружеские качества.</w:t>
            </w:r>
          </w:p>
        </w:tc>
      </w:tr>
      <w:tr w:rsidR="005A21DB" w14:paraId="14E1BCCA" w14:textId="77777777" w:rsidTr="00823E48">
        <w:tc>
          <w:tcPr>
            <w:tcW w:w="2324"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92E3A60"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30" w:type="dxa"/>
            <w:gridSpan w:val="7"/>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D822595"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систему умений и навыков аккуратного последовательного раздевания (надевания одежды), размещения в шкафу, муния сушить при необходимости в отведенном месте; закреплять навыки самопроверки процедуры умывания, приведения внешнего вида перед зеркалом в порядок, пользования расческой.</w:t>
            </w:r>
          </w:p>
          <w:p w14:paraId="24E87B27"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«Сіз» деген әдеп,</w:t>
            </w:r>
          </w:p>
          <w:p w14:paraId="05C95F96"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«Біз» деген көмек.</w:t>
            </w:r>
          </w:p>
          <w:p w14:paraId="1964BDDC"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 - означает воспитание (этикет),</w:t>
            </w:r>
          </w:p>
          <w:p w14:paraId="48D45585"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 означает помощь.) </w:t>
            </w:r>
            <w:r>
              <w:rPr>
                <w:rFonts w:ascii="Times New Roman" w:eastAsia="Times New Roman" w:hAnsi="Times New Roman" w:cs="Times New Roman"/>
                <w:i/>
                <w:sz w:val="24"/>
                <w:szCs w:val="24"/>
              </w:rPr>
              <w:t>(физическое развитие, соц-эмоц развитие, кгн, навыки самообслуживания, казахский язык, ознакомление с окружающим миром, развитие речи)</w:t>
            </w:r>
          </w:p>
        </w:tc>
      </w:tr>
      <w:tr w:rsidR="005A21DB" w14:paraId="01B15F8B" w14:textId="77777777" w:rsidTr="00823E48">
        <w:tc>
          <w:tcPr>
            <w:tcW w:w="2324"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3145352"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30" w:type="dxa"/>
            <w:gridSpan w:val="7"/>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DCD44A3"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умения сервировать стол, закреплять наименования блюд, культуру приема пищи за столом, правила этикета; развивать навыки самоконтроля и правильные привычки, осознанное отношение к приему пищи.</w:t>
            </w:r>
          </w:p>
          <w:p w14:paraId="36CEDE82"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 тұрған жерде ауру тұрмайды. (Там, где хорошая пища обитает, там болезни не бывает).</w:t>
            </w:r>
          </w:p>
          <w:p w14:paraId="393AEB08"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умеем пользоваться столовыми приборами,</w:t>
            </w:r>
          </w:p>
          <w:p w14:paraId="24576886"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Пользуемся бесшумно, и это здорово.</w:t>
            </w:r>
          </w:p>
          <w:p w14:paraId="4851B59F"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(кгн, соц-эмоц развитие, казахский язык, навыки самообслуживания, развитие речи)</w:t>
            </w:r>
          </w:p>
        </w:tc>
      </w:tr>
      <w:tr w:rsidR="005A21DB" w14:paraId="61CDC5C4" w14:textId="77777777" w:rsidTr="00823E48">
        <w:tc>
          <w:tcPr>
            <w:tcW w:w="2324"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CAB159D"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w:t>
            </w:r>
            <w:r>
              <w:rPr>
                <w:rFonts w:ascii="Times New Roman" w:eastAsia="Times New Roman" w:hAnsi="Times New Roman" w:cs="Times New Roman"/>
                <w:b/>
                <w:sz w:val="24"/>
                <w:szCs w:val="24"/>
              </w:rPr>
              <w:lastRenderedPageBreak/>
              <w:t>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и другие)</w:t>
            </w:r>
          </w:p>
        </w:tc>
        <w:tc>
          <w:tcPr>
            <w:tcW w:w="11630" w:type="dxa"/>
            <w:gridSpan w:val="7"/>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A68F1C5" w14:textId="77777777" w:rsidR="005A21DB" w:rsidRDefault="00D413ED">
            <w:pPr>
              <w:widowControl w:val="0"/>
              <w:rPr>
                <w:rFonts w:ascii="Times New Roman" w:eastAsia="Times New Roman" w:hAnsi="Times New Roman" w:cs="Times New Roman"/>
                <w:i/>
                <w:sz w:val="24"/>
                <w:szCs w:val="24"/>
              </w:rPr>
            </w:pPr>
            <w:r w:rsidRPr="00CE304F">
              <w:rPr>
                <w:rFonts w:ascii="Times New Roman" w:eastAsia="Times New Roman" w:hAnsi="Times New Roman" w:cs="Times New Roman"/>
                <w:b/>
                <w:sz w:val="24"/>
                <w:szCs w:val="24"/>
              </w:rPr>
              <w:lastRenderedPageBreak/>
              <w:t>Слушание музыкальных произведений,</w:t>
            </w:r>
            <w:r>
              <w:rPr>
                <w:rFonts w:ascii="Times New Roman" w:eastAsia="Times New Roman" w:hAnsi="Times New Roman" w:cs="Times New Roman"/>
                <w:sz w:val="24"/>
                <w:szCs w:val="24"/>
              </w:rPr>
              <w:t xml:space="preserve"> игра в оркестре по программе муз.руководителя, исполнение </w:t>
            </w:r>
            <w:r>
              <w:rPr>
                <w:rFonts w:ascii="Times New Roman" w:eastAsia="Times New Roman" w:hAnsi="Times New Roman" w:cs="Times New Roman"/>
                <w:sz w:val="24"/>
                <w:szCs w:val="24"/>
              </w:rPr>
              <w:lastRenderedPageBreak/>
              <w:t xml:space="preserve">элементов танцев (предложенных хореографом); рассказывание по иллюстрациям к книгам о весеннем цветение в природе, цветах. </w:t>
            </w:r>
            <w:r>
              <w:rPr>
                <w:rFonts w:ascii="Times New Roman" w:eastAsia="Times New Roman" w:hAnsi="Times New Roman" w:cs="Times New Roman"/>
                <w:i/>
                <w:sz w:val="24"/>
                <w:szCs w:val="24"/>
              </w:rPr>
              <w:t>(музыка, физическое развитие, развитие речи, худ.лит-ра)</w:t>
            </w:r>
          </w:p>
          <w:p w14:paraId="470FD2D8" w14:textId="77777777" w:rsidR="005A21DB" w:rsidRDefault="00D413ED">
            <w:pPr>
              <w:widowControl w:val="0"/>
              <w:rPr>
                <w:rFonts w:ascii="Times New Roman" w:eastAsia="Times New Roman" w:hAnsi="Times New Roman" w:cs="Times New Roman"/>
                <w:i/>
                <w:sz w:val="24"/>
                <w:szCs w:val="24"/>
              </w:rPr>
            </w:pPr>
            <w:r w:rsidRPr="00CE304F">
              <w:rPr>
                <w:rFonts w:ascii="Times New Roman" w:eastAsia="Times New Roman" w:hAnsi="Times New Roman" w:cs="Times New Roman"/>
                <w:b/>
                <w:sz w:val="24"/>
                <w:szCs w:val="24"/>
              </w:rPr>
              <w:t>Дидактическая игра "Домашние животные и детеныши".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45189394"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навыки составления пар домашних животных и их детенышей, знания об особенностях внешнего строения того или иного домашнего животного, способов ухода за ним, приносимой пользе человеку.</w:t>
            </w:r>
          </w:p>
          <w:p w14:paraId="5AE27486"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Играющие подбирают пары животных и их детенышей, описывают их, рассказывают об их пользе, способах ухода (зимой, весной).</w:t>
            </w:r>
          </w:p>
          <w:p w14:paraId="3C9D17C4" w14:textId="77777777" w:rsidR="005A21DB" w:rsidRDefault="00D413ED">
            <w:pPr>
              <w:widowControl w:val="0"/>
              <w:rPr>
                <w:rFonts w:ascii="Times New Roman" w:eastAsia="Times New Roman" w:hAnsi="Times New Roman" w:cs="Times New Roman"/>
                <w:i/>
                <w:sz w:val="24"/>
                <w:szCs w:val="24"/>
              </w:rPr>
            </w:pPr>
            <w:r w:rsidRPr="00CE304F">
              <w:rPr>
                <w:rFonts w:ascii="Times New Roman" w:eastAsia="Times New Roman" w:hAnsi="Times New Roman" w:cs="Times New Roman"/>
                <w:b/>
                <w:sz w:val="24"/>
                <w:szCs w:val="24"/>
              </w:rPr>
              <w:t>Игры-упражнения по ознакомлению с окружающим миром "Комнатные растения".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71A580EF"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знания детей о комнатных растениях, развивать умение различать растения по внешнему виду; совершенствовать навыки ухода за растениями; развивать понимание значение пользы растений для человека.</w:t>
            </w:r>
          </w:p>
          <w:p w14:paraId="75503CA5" w14:textId="77777777" w:rsidR="005A21DB" w:rsidRPr="00CE304F" w:rsidRDefault="00D413ED">
            <w:pPr>
              <w:widowControl w:val="0"/>
              <w:rPr>
                <w:rFonts w:ascii="Times New Roman" w:eastAsia="Times New Roman" w:hAnsi="Times New Roman" w:cs="Times New Roman"/>
                <w:b/>
                <w:sz w:val="24"/>
                <w:szCs w:val="24"/>
              </w:rPr>
            </w:pPr>
            <w:r w:rsidRPr="00CE304F">
              <w:rPr>
                <w:rFonts w:ascii="Times New Roman" w:eastAsia="Times New Roman" w:hAnsi="Times New Roman" w:cs="Times New Roman"/>
                <w:b/>
                <w:sz w:val="24"/>
                <w:szCs w:val="24"/>
              </w:rPr>
              <w:t>Игра "Хорошо- плохо".</w:t>
            </w:r>
          </w:p>
          <w:p w14:paraId="22336E78"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Презентация" Комнатные растения".</w:t>
            </w:r>
          </w:p>
          <w:p w14:paraId="2A21B40F" w14:textId="77777777" w:rsidR="005A21DB" w:rsidRPr="00CE304F" w:rsidRDefault="00D413ED">
            <w:pPr>
              <w:widowControl w:val="0"/>
              <w:rPr>
                <w:rFonts w:ascii="Times New Roman" w:eastAsia="Times New Roman" w:hAnsi="Times New Roman" w:cs="Times New Roman"/>
                <w:b/>
                <w:sz w:val="24"/>
                <w:szCs w:val="24"/>
              </w:rPr>
            </w:pPr>
            <w:r w:rsidRPr="00CE304F">
              <w:rPr>
                <w:rFonts w:ascii="Times New Roman" w:eastAsia="Times New Roman" w:hAnsi="Times New Roman" w:cs="Times New Roman"/>
                <w:b/>
                <w:sz w:val="24"/>
                <w:szCs w:val="24"/>
              </w:rPr>
              <w:t>Экспериментальная деятельность: комнатные растения.</w:t>
            </w:r>
          </w:p>
          <w:p w14:paraId="6A055B58" w14:textId="77777777" w:rsidR="005A21DB" w:rsidRPr="00CE304F" w:rsidRDefault="00D413ED">
            <w:pPr>
              <w:widowControl w:val="0"/>
              <w:rPr>
                <w:rFonts w:ascii="Times New Roman" w:eastAsia="Times New Roman" w:hAnsi="Times New Roman" w:cs="Times New Roman"/>
                <w:b/>
                <w:sz w:val="24"/>
                <w:szCs w:val="24"/>
              </w:rPr>
            </w:pPr>
            <w:r w:rsidRPr="00CE304F">
              <w:rPr>
                <w:rFonts w:ascii="Times New Roman" w:eastAsia="Times New Roman" w:hAnsi="Times New Roman" w:cs="Times New Roman"/>
                <w:b/>
                <w:sz w:val="24"/>
                <w:szCs w:val="24"/>
              </w:rPr>
              <w:t>Загадки о растениях.</w:t>
            </w:r>
          </w:p>
          <w:p w14:paraId="6A8E2C23" w14:textId="77777777" w:rsidR="005A21DB" w:rsidRDefault="00D413E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Игры-упражнения (С) "Как можно подружиться". </w:t>
            </w:r>
            <w:r>
              <w:rPr>
                <w:rFonts w:ascii="Times New Roman" w:eastAsia="Times New Roman" w:hAnsi="Times New Roman" w:cs="Times New Roman"/>
                <w:i/>
                <w:sz w:val="24"/>
                <w:szCs w:val="24"/>
              </w:rPr>
              <w:t>(ознакомление с окружающим миром, развитие речи)</w:t>
            </w:r>
          </w:p>
          <w:p w14:paraId="6B402D81"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способствовать пониманию смысла слов "дружба", "единство"; расширять представления о чувствах заботы, сплоченности.</w:t>
            </w:r>
          </w:p>
          <w:p w14:paraId="181E9232" w14:textId="77777777" w:rsidR="005A21DB" w:rsidRPr="00CE304F" w:rsidRDefault="00D413ED">
            <w:pPr>
              <w:widowControl w:val="0"/>
              <w:rPr>
                <w:rFonts w:ascii="Times New Roman" w:eastAsia="Times New Roman" w:hAnsi="Times New Roman" w:cs="Times New Roman"/>
                <w:sz w:val="24"/>
                <w:szCs w:val="24"/>
                <w:lang w:val="ru-RU"/>
              </w:rPr>
            </w:pPr>
            <w:r w:rsidRPr="00CE304F">
              <w:rPr>
                <w:rFonts w:ascii="Times New Roman" w:eastAsia="Times New Roman" w:hAnsi="Times New Roman" w:cs="Times New Roman"/>
                <w:b/>
                <w:sz w:val="24"/>
                <w:szCs w:val="24"/>
              </w:rPr>
              <w:t>Дидактическая игра "Природа и человек".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67DB4408" w14:textId="77777777" w:rsidR="005A21DB" w:rsidRPr="00CE304F"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систематизировать знания детей о том, что создано человеком, а что дает человеку природа.</w:t>
            </w:r>
          </w:p>
        </w:tc>
      </w:tr>
      <w:tr w:rsidR="005A21DB" w14:paraId="7D328032" w14:textId="77777777" w:rsidTr="00823E48">
        <w:tc>
          <w:tcPr>
            <w:tcW w:w="2324"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E28C865"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14:paraId="6D9C9C83" w14:textId="77777777" w:rsidR="005A21DB" w:rsidRDefault="005A21DB">
            <w:pPr>
              <w:widowControl w:val="0"/>
              <w:rPr>
                <w:rFonts w:ascii="Times New Roman" w:eastAsia="Times New Roman" w:hAnsi="Times New Roman" w:cs="Times New Roman"/>
                <w:sz w:val="24"/>
                <w:szCs w:val="24"/>
              </w:rPr>
            </w:pPr>
          </w:p>
        </w:tc>
        <w:tc>
          <w:tcPr>
            <w:tcW w:w="2326"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14:paraId="2C2D34EB" w14:textId="77777777" w:rsidR="005A21DB" w:rsidRDefault="005A21DB">
            <w:pPr>
              <w:widowControl w:val="0"/>
              <w:rPr>
                <w:rFonts w:ascii="Times New Roman" w:eastAsia="Times New Roman" w:hAnsi="Times New Roman" w:cs="Times New Roman"/>
                <w:sz w:val="24"/>
                <w:szCs w:val="24"/>
              </w:rPr>
            </w:pPr>
          </w:p>
        </w:tc>
        <w:tc>
          <w:tcPr>
            <w:tcW w:w="2371"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D53E16D"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Фотоколлаж "Чему я научился за один год".</w:t>
            </w:r>
          </w:p>
        </w:tc>
        <w:tc>
          <w:tcPr>
            <w:tcW w:w="2281"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5FC0C6E"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"Важность развития познания ребенка".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175BF23" w14:textId="77777777" w:rsidR="005A21DB" w:rsidRDefault="00D413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Рассказывать родителям об успехах своих детей; задавать вопросы по теме недели, беседовать.</w:t>
            </w:r>
          </w:p>
        </w:tc>
      </w:tr>
    </w:tbl>
    <w:p w14:paraId="156D003E" w14:textId="77777777" w:rsidR="005A21DB" w:rsidRDefault="005A21DB"/>
    <w:sectPr w:rsidR="005A21DB">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1DB"/>
    <w:rsid w:val="001D25F1"/>
    <w:rsid w:val="002F6C8C"/>
    <w:rsid w:val="00484EF8"/>
    <w:rsid w:val="005635D7"/>
    <w:rsid w:val="00572DE5"/>
    <w:rsid w:val="005A21DB"/>
    <w:rsid w:val="006C5BC9"/>
    <w:rsid w:val="008073A0"/>
    <w:rsid w:val="00823E48"/>
    <w:rsid w:val="00880A9F"/>
    <w:rsid w:val="008C5EA7"/>
    <w:rsid w:val="009676A4"/>
    <w:rsid w:val="00A15286"/>
    <w:rsid w:val="00B67BA2"/>
    <w:rsid w:val="00BB229E"/>
    <w:rsid w:val="00C736FE"/>
    <w:rsid w:val="00CE304F"/>
    <w:rsid w:val="00D10787"/>
    <w:rsid w:val="00D413ED"/>
    <w:rsid w:val="00E932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601F3"/>
  <w15:docId w15:val="{94B5B310-82A8-45CA-B552-079E0DA5A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23</Pages>
  <Words>4406</Words>
  <Characters>25119</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Al Farabi Kazikhan</cp:lastModifiedBy>
  <cp:revision>5</cp:revision>
  <dcterms:created xsi:type="dcterms:W3CDTF">2023-07-14T09:29:00Z</dcterms:created>
  <dcterms:modified xsi:type="dcterms:W3CDTF">2023-07-25T10:18:00Z</dcterms:modified>
</cp:coreProperties>
</file>